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41D" w:rsidRDefault="00EF1B2B" w:rsidP="00EC6B6A">
      <w:pPr>
        <w:shd w:val="clear" w:color="auto" w:fill="FFFFFF"/>
        <w:ind w:left="65"/>
        <w:jc w:val="center"/>
      </w:pPr>
      <w:r>
        <w:rPr>
          <w:rFonts w:eastAsia="Times New Roman" w:cs="Times New Roman"/>
          <w:spacing w:val="-5"/>
          <w:sz w:val="26"/>
          <w:szCs w:val="26"/>
        </w:rPr>
        <w:t>ПРОТОКОЛ</w:t>
      </w:r>
    </w:p>
    <w:p w:rsidR="0035641D" w:rsidRDefault="00EF1B2B" w:rsidP="00EC6B6A">
      <w:pPr>
        <w:shd w:val="clear" w:color="auto" w:fill="FFFFFF"/>
        <w:ind w:left="58"/>
        <w:jc w:val="center"/>
      </w:pPr>
      <w:r>
        <w:rPr>
          <w:rFonts w:eastAsia="Times New Roman" w:cs="Times New Roman"/>
          <w:spacing w:val="-1"/>
          <w:sz w:val="26"/>
          <w:szCs w:val="26"/>
        </w:rPr>
        <w:t>публичных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слушаний</w:t>
      </w:r>
    </w:p>
    <w:p w:rsidR="0035641D" w:rsidRDefault="00EF1B2B" w:rsidP="00EC6B6A">
      <w:pPr>
        <w:shd w:val="clear" w:color="auto" w:fill="FFFFFF"/>
        <w:ind w:left="58"/>
        <w:jc w:val="center"/>
      </w:pPr>
      <w:r>
        <w:rPr>
          <w:rFonts w:eastAsia="Times New Roman" w:cs="Times New Roman"/>
          <w:sz w:val="26"/>
          <w:szCs w:val="26"/>
        </w:rPr>
        <w:t>по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проекту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решения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Боровской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поселковой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Думы</w:t>
      </w:r>
    </w:p>
    <w:p w:rsidR="0035641D" w:rsidRDefault="00EF1B2B" w:rsidP="00EC6B6A">
      <w:pPr>
        <w:shd w:val="clear" w:color="auto" w:fill="FFFFFF"/>
        <w:ind w:left="43"/>
        <w:jc w:val="center"/>
      </w:pPr>
      <w:r>
        <w:rPr>
          <w:rFonts w:eastAsia="Times New Roman" w:cs="Times New Roman"/>
          <w:sz w:val="26"/>
          <w:szCs w:val="26"/>
        </w:rPr>
        <w:t>«О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внесении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изменений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и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дополнений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в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Устав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муниципального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образования</w:t>
      </w:r>
    </w:p>
    <w:p w:rsidR="0035641D" w:rsidRDefault="00EF1B2B" w:rsidP="00EC6B6A">
      <w:pPr>
        <w:shd w:val="clear" w:color="auto" w:fill="FFFFFF"/>
        <w:ind w:left="36"/>
        <w:jc w:val="center"/>
      </w:pPr>
      <w:r>
        <w:rPr>
          <w:rFonts w:eastAsia="Times New Roman" w:cs="Times New Roman"/>
          <w:sz w:val="26"/>
          <w:szCs w:val="26"/>
        </w:rPr>
        <w:t>поселок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Боровский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Тюменского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района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Тюменской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области»</w:t>
      </w:r>
    </w:p>
    <w:p w:rsidR="00EC6B6A" w:rsidRDefault="00EC6B6A" w:rsidP="00EC6B6A">
      <w:pPr>
        <w:shd w:val="clear" w:color="auto" w:fill="FFFFFF"/>
        <w:tabs>
          <w:tab w:val="left" w:pos="4291"/>
          <w:tab w:val="left" w:pos="8165"/>
        </w:tabs>
        <w:ind w:left="43"/>
        <w:rPr>
          <w:spacing w:val="-6"/>
          <w:sz w:val="26"/>
          <w:szCs w:val="26"/>
        </w:rPr>
      </w:pPr>
    </w:p>
    <w:p w:rsidR="00EC6B6A" w:rsidRDefault="00EC6B6A" w:rsidP="00EC6B6A">
      <w:pPr>
        <w:shd w:val="clear" w:color="auto" w:fill="FFFFFF"/>
        <w:tabs>
          <w:tab w:val="left" w:pos="4291"/>
          <w:tab w:val="left" w:pos="8165"/>
        </w:tabs>
        <w:ind w:left="43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 xml:space="preserve">Дата проведения: </w:t>
      </w:r>
      <w:r w:rsidR="00D273FC">
        <w:rPr>
          <w:spacing w:val="-6"/>
          <w:sz w:val="26"/>
          <w:szCs w:val="26"/>
        </w:rPr>
        <w:t>0</w:t>
      </w:r>
      <w:r>
        <w:rPr>
          <w:spacing w:val="-6"/>
          <w:sz w:val="26"/>
          <w:szCs w:val="26"/>
        </w:rPr>
        <w:t>3.</w:t>
      </w:r>
      <w:r w:rsidR="00D273FC">
        <w:rPr>
          <w:spacing w:val="-6"/>
          <w:sz w:val="26"/>
          <w:szCs w:val="26"/>
        </w:rPr>
        <w:t>04</w:t>
      </w:r>
      <w:r>
        <w:rPr>
          <w:spacing w:val="-6"/>
          <w:sz w:val="26"/>
          <w:szCs w:val="26"/>
        </w:rPr>
        <w:t>.2014</w:t>
      </w:r>
      <w:r>
        <w:rPr>
          <w:spacing w:val="-6"/>
          <w:sz w:val="26"/>
          <w:szCs w:val="26"/>
        </w:rPr>
        <w:t>.</w:t>
      </w:r>
    </w:p>
    <w:p w:rsidR="00EC6B6A" w:rsidRDefault="00EC6B6A" w:rsidP="004743A2">
      <w:pPr>
        <w:shd w:val="clear" w:color="auto" w:fill="FFFFFF"/>
        <w:tabs>
          <w:tab w:val="left" w:pos="4291"/>
          <w:tab w:val="left" w:pos="8165"/>
        </w:tabs>
        <w:ind w:left="43" w:firstLine="666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 xml:space="preserve">Время проведения: </w:t>
      </w:r>
      <w:r>
        <w:rPr>
          <w:spacing w:val="-10"/>
          <w:sz w:val="26"/>
          <w:szCs w:val="26"/>
        </w:rPr>
        <w:t>17-30</w:t>
      </w:r>
      <w:r>
        <w:rPr>
          <w:spacing w:val="-10"/>
          <w:sz w:val="26"/>
          <w:szCs w:val="26"/>
        </w:rPr>
        <w:t>.</w:t>
      </w:r>
    </w:p>
    <w:p w:rsidR="0035641D" w:rsidRDefault="00EC6B6A" w:rsidP="004743A2">
      <w:pPr>
        <w:shd w:val="clear" w:color="auto" w:fill="FFFFFF"/>
        <w:tabs>
          <w:tab w:val="left" w:pos="4291"/>
          <w:tab w:val="left" w:pos="8165"/>
        </w:tabs>
        <w:ind w:left="43" w:firstLine="666"/>
      </w:pPr>
      <w:r>
        <w:rPr>
          <w:sz w:val="26"/>
          <w:szCs w:val="26"/>
        </w:rPr>
        <w:t xml:space="preserve">Место проведения: </w:t>
      </w:r>
      <w:proofErr w:type="gramStart"/>
      <w:r w:rsidR="004743A2">
        <w:rPr>
          <w:sz w:val="26"/>
          <w:szCs w:val="26"/>
        </w:rPr>
        <w:t xml:space="preserve">Тюменский район, </w:t>
      </w:r>
      <w:r w:rsidR="004743A2" w:rsidRPr="001A5501">
        <w:rPr>
          <w:sz w:val="26"/>
          <w:szCs w:val="26"/>
        </w:rPr>
        <w:t>п</w:t>
      </w:r>
      <w:r w:rsidR="004743A2">
        <w:rPr>
          <w:sz w:val="26"/>
          <w:szCs w:val="26"/>
        </w:rPr>
        <w:t>.</w:t>
      </w:r>
      <w:r w:rsidR="004743A2" w:rsidRPr="001A5501">
        <w:rPr>
          <w:sz w:val="26"/>
          <w:szCs w:val="26"/>
        </w:rPr>
        <w:t xml:space="preserve"> Боровский, ул. О</w:t>
      </w:r>
      <w:r w:rsidR="004743A2">
        <w:rPr>
          <w:sz w:val="26"/>
          <w:szCs w:val="26"/>
        </w:rPr>
        <w:t>ктябрьская</w:t>
      </w:r>
      <w:r w:rsidR="004743A2" w:rsidRPr="001A5501">
        <w:rPr>
          <w:sz w:val="26"/>
          <w:szCs w:val="26"/>
        </w:rPr>
        <w:t xml:space="preserve">, д.3, </w:t>
      </w:r>
      <w:r w:rsidR="004743A2">
        <w:rPr>
          <w:sz w:val="26"/>
          <w:szCs w:val="26"/>
        </w:rPr>
        <w:t>зрительный зал МАУ Дворец культуры «Боровский»</w:t>
      </w:r>
      <w:r w:rsidR="004743A2">
        <w:rPr>
          <w:sz w:val="26"/>
          <w:szCs w:val="26"/>
        </w:rPr>
        <w:t>.</w:t>
      </w:r>
      <w:proofErr w:type="gramEnd"/>
    </w:p>
    <w:p w:rsidR="0035641D" w:rsidRDefault="00EF1B2B" w:rsidP="004743A2">
      <w:pPr>
        <w:shd w:val="clear" w:color="auto" w:fill="FFFFFF"/>
        <w:ind w:left="43" w:firstLine="666"/>
      </w:pPr>
      <w:r>
        <w:rPr>
          <w:rFonts w:eastAsia="Times New Roman" w:cs="Times New Roman"/>
          <w:spacing w:val="-2"/>
          <w:sz w:val="26"/>
          <w:szCs w:val="26"/>
        </w:rPr>
        <w:t>Присутствовали</w:t>
      </w:r>
      <w:r>
        <w:rPr>
          <w:rFonts w:eastAsia="Times New Roman"/>
          <w:spacing w:val="-2"/>
          <w:sz w:val="26"/>
          <w:szCs w:val="26"/>
        </w:rPr>
        <w:t>:</w:t>
      </w:r>
    </w:p>
    <w:p w:rsidR="00EC6B6A" w:rsidRPr="00EC6B6A" w:rsidRDefault="00EC6B6A" w:rsidP="004743A2">
      <w:pPr>
        <w:tabs>
          <w:tab w:val="left" w:pos="0"/>
          <w:tab w:val="left" w:pos="900"/>
        </w:tabs>
        <w:suppressAutoHyphens/>
        <w:autoSpaceDN/>
        <w:adjustRightInd/>
        <w:ind w:left="43" w:firstLine="666"/>
        <w:jc w:val="both"/>
        <w:rPr>
          <w:rFonts w:eastAsia="Times New Roman"/>
          <w:sz w:val="26"/>
          <w:szCs w:val="26"/>
          <w:lang w:eastAsia="ar-SA"/>
        </w:rPr>
      </w:pPr>
      <w:r w:rsidRPr="00EC6B6A">
        <w:rPr>
          <w:rFonts w:eastAsia="Times New Roman"/>
          <w:sz w:val="26"/>
          <w:szCs w:val="26"/>
          <w:lang w:eastAsia="ar-SA"/>
        </w:rPr>
        <w:t xml:space="preserve">Председатель комиссии: </w:t>
      </w:r>
      <w:proofErr w:type="spellStart"/>
      <w:r>
        <w:rPr>
          <w:rFonts w:eastAsia="Times New Roman"/>
          <w:sz w:val="26"/>
          <w:szCs w:val="26"/>
          <w:lang w:eastAsia="ar-SA"/>
        </w:rPr>
        <w:t>Лейс</w:t>
      </w:r>
      <w:proofErr w:type="spellEnd"/>
      <w:r>
        <w:rPr>
          <w:rFonts w:eastAsia="Times New Roman"/>
          <w:sz w:val="26"/>
          <w:szCs w:val="26"/>
          <w:lang w:eastAsia="ar-SA"/>
        </w:rPr>
        <w:t xml:space="preserve"> С.В.</w:t>
      </w:r>
    </w:p>
    <w:p w:rsidR="00EC6B6A" w:rsidRPr="00EC6B6A" w:rsidRDefault="00EC6B6A" w:rsidP="004743A2">
      <w:pPr>
        <w:tabs>
          <w:tab w:val="left" w:pos="0"/>
          <w:tab w:val="left" w:pos="900"/>
        </w:tabs>
        <w:suppressAutoHyphens/>
        <w:autoSpaceDN/>
        <w:adjustRightInd/>
        <w:ind w:left="43" w:firstLine="666"/>
        <w:jc w:val="both"/>
        <w:rPr>
          <w:rFonts w:eastAsia="Times New Roman"/>
          <w:sz w:val="26"/>
          <w:szCs w:val="26"/>
          <w:lang w:eastAsia="ar-SA"/>
        </w:rPr>
      </w:pPr>
      <w:r w:rsidRPr="00EC6B6A">
        <w:rPr>
          <w:rFonts w:eastAsia="Times New Roman"/>
          <w:sz w:val="26"/>
          <w:szCs w:val="26"/>
          <w:lang w:eastAsia="ar-SA"/>
        </w:rPr>
        <w:t xml:space="preserve">Заместитель председателя комиссии: </w:t>
      </w:r>
      <w:r>
        <w:rPr>
          <w:rFonts w:eastAsia="Times New Roman"/>
          <w:sz w:val="26"/>
          <w:szCs w:val="26"/>
          <w:lang w:eastAsia="ar-SA"/>
        </w:rPr>
        <w:t>Казанцев А.Н.</w:t>
      </w:r>
    </w:p>
    <w:p w:rsidR="00EC6B6A" w:rsidRPr="00EC6B6A" w:rsidRDefault="00EC6B6A" w:rsidP="004743A2">
      <w:pPr>
        <w:tabs>
          <w:tab w:val="left" w:pos="0"/>
          <w:tab w:val="left" w:pos="900"/>
        </w:tabs>
        <w:suppressAutoHyphens/>
        <w:autoSpaceDN/>
        <w:adjustRightInd/>
        <w:ind w:left="43" w:firstLine="666"/>
        <w:jc w:val="both"/>
        <w:rPr>
          <w:rFonts w:eastAsia="Times New Roman"/>
          <w:sz w:val="26"/>
          <w:szCs w:val="26"/>
          <w:lang w:eastAsia="ar-SA"/>
        </w:rPr>
      </w:pPr>
      <w:r w:rsidRPr="00EC6B6A">
        <w:rPr>
          <w:rFonts w:eastAsia="Times New Roman"/>
          <w:sz w:val="26"/>
          <w:szCs w:val="26"/>
          <w:lang w:eastAsia="ar-SA"/>
        </w:rPr>
        <w:t xml:space="preserve">Секретарь комиссии: </w:t>
      </w:r>
      <w:proofErr w:type="spellStart"/>
      <w:r w:rsidRPr="00EC6B6A">
        <w:rPr>
          <w:rFonts w:eastAsia="Times New Roman"/>
          <w:sz w:val="26"/>
          <w:szCs w:val="26"/>
          <w:lang w:eastAsia="ar-SA"/>
        </w:rPr>
        <w:t>Козик</w:t>
      </w:r>
      <w:proofErr w:type="spellEnd"/>
      <w:r w:rsidRPr="00EC6B6A">
        <w:rPr>
          <w:rFonts w:eastAsia="Times New Roman"/>
          <w:sz w:val="26"/>
          <w:szCs w:val="26"/>
          <w:lang w:eastAsia="ar-SA"/>
        </w:rPr>
        <w:t xml:space="preserve"> С.В.</w:t>
      </w:r>
    </w:p>
    <w:p w:rsidR="00EC6B6A" w:rsidRPr="00EC6B6A" w:rsidRDefault="00EC6B6A" w:rsidP="004743A2">
      <w:pPr>
        <w:tabs>
          <w:tab w:val="left" w:pos="0"/>
          <w:tab w:val="left" w:pos="900"/>
        </w:tabs>
        <w:suppressAutoHyphens/>
        <w:autoSpaceDN/>
        <w:adjustRightInd/>
        <w:ind w:left="43" w:firstLine="666"/>
        <w:jc w:val="both"/>
        <w:rPr>
          <w:rFonts w:eastAsia="Times New Roman"/>
          <w:sz w:val="26"/>
          <w:szCs w:val="26"/>
          <w:lang w:eastAsia="ar-SA"/>
        </w:rPr>
      </w:pPr>
      <w:r w:rsidRPr="00EC6B6A">
        <w:rPr>
          <w:rFonts w:eastAsia="Times New Roman"/>
          <w:sz w:val="26"/>
          <w:szCs w:val="26"/>
          <w:lang w:eastAsia="ar-SA"/>
        </w:rPr>
        <w:t>Члены комиссии:</w:t>
      </w:r>
      <w:r w:rsidRPr="00EC6B6A">
        <w:rPr>
          <w:rFonts w:eastAsia="Times New Roman"/>
          <w:sz w:val="26"/>
          <w:szCs w:val="26"/>
          <w:lang w:eastAsia="ar-SA"/>
        </w:rPr>
        <w:t xml:space="preserve"> </w:t>
      </w:r>
      <w:r w:rsidRPr="00EC6B6A">
        <w:rPr>
          <w:rFonts w:eastAsia="Times New Roman"/>
          <w:sz w:val="26"/>
          <w:szCs w:val="26"/>
          <w:lang w:eastAsia="ar-SA"/>
        </w:rPr>
        <w:t>Креницин В.А.</w:t>
      </w:r>
      <w:r>
        <w:rPr>
          <w:rFonts w:eastAsia="Times New Roman"/>
          <w:sz w:val="26"/>
          <w:szCs w:val="26"/>
          <w:lang w:eastAsia="ar-SA"/>
        </w:rPr>
        <w:t>,</w:t>
      </w:r>
      <w:r w:rsidRPr="00EC6B6A">
        <w:rPr>
          <w:rFonts w:eastAsia="Times New Roman"/>
          <w:sz w:val="26"/>
          <w:szCs w:val="26"/>
          <w:lang w:eastAsia="ar-SA"/>
        </w:rPr>
        <w:t xml:space="preserve"> </w:t>
      </w:r>
      <w:r w:rsidRPr="00EC6B6A">
        <w:rPr>
          <w:rFonts w:eastAsia="Times New Roman"/>
          <w:sz w:val="26"/>
          <w:szCs w:val="26"/>
          <w:lang w:eastAsia="ar-SA"/>
        </w:rPr>
        <w:t>Костылев В.П.</w:t>
      </w:r>
      <w:r>
        <w:rPr>
          <w:rFonts w:eastAsia="Times New Roman"/>
          <w:sz w:val="26"/>
          <w:szCs w:val="26"/>
          <w:lang w:eastAsia="ar-SA"/>
        </w:rPr>
        <w:t>,</w:t>
      </w:r>
      <w:r w:rsidRPr="00EC6B6A">
        <w:rPr>
          <w:rFonts w:eastAsia="Times New Roman"/>
          <w:sz w:val="26"/>
          <w:szCs w:val="26"/>
          <w:lang w:eastAsia="ar-SA"/>
        </w:rPr>
        <w:t xml:space="preserve"> </w:t>
      </w:r>
      <w:proofErr w:type="spellStart"/>
      <w:r w:rsidRPr="00EC6B6A">
        <w:rPr>
          <w:rFonts w:eastAsia="Times New Roman"/>
          <w:sz w:val="26"/>
          <w:szCs w:val="26"/>
          <w:lang w:eastAsia="ar-SA"/>
        </w:rPr>
        <w:t>Басыров</w:t>
      </w:r>
      <w:proofErr w:type="spellEnd"/>
      <w:r w:rsidRPr="00EC6B6A">
        <w:rPr>
          <w:rFonts w:eastAsia="Times New Roman"/>
          <w:sz w:val="26"/>
          <w:szCs w:val="26"/>
          <w:lang w:eastAsia="ar-SA"/>
        </w:rPr>
        <w:t xml:space="preserve"> М.Г. </w:t>
      </w:r>
    </w:p>
    <w:p w:rsidR="00F7067D" w:rsidRDefault="00F7067D" w:rsidP="004743A2">
      <w:pPr>
        <w:shd w:val="clear" w:color="auto" w:fill="FFFFFF"/>
        <w:ind w:left="43" w:firstLine="666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Состав комиссии </w:t>
      </w:r>
      <w:r>
        <w:rPr>
          <w:rFonts w:eastAsia="Times New Roman" w:cs="Times New Roman"/>
          <w:sz w:val="26"/>
          <w:szCs w:val="26"/>
        </w:rPr>
        <w:t>по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проведению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публичных слушаний</w:t>
      </w:r>
      <w:r>
        <w:rPr>
          <w:rFonts w:eastAsia="Times New Roman"/>
          <w:sz w:val="26"/>
          <w:szCs w:val="26"/>
        </w:rPr>
        <w:t xml:space="preserve"> утверждён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решением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Боровской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поселковой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Думы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от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26.02.2014г.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№</w:t>
      </w:r>
      <w:r>
        <w:rPr>
          <w:rFonts w:eastAsia="Times New Roman"/>
          <w:sz w:val="26"/>
          <w:szCs w:val="26"/>
        </w:rPr>
        <w:t xml:space="preserve"> 4</w:t>
      </w:r>
      <w:r>
        <w:rPr>
          <w:rFonts w:eastAsia="Times New Roman"/>
          <w:sz w:val="26"/>
          <w:szCs w:val="26"/>
        </w:rPr>
        <w:t>60.</w:t>
      </w:r>
    </w:p>
    <w:p w:rsidR="0035641D" w:rsidRDefault="00EF1B2B" w:rsidP="004743A2">
      <w:pPr>
        <w:shd w:val="clear" w:color="auto" w:fill="FFFFFF"/>
        <w:ind w:left="43" w:firstLine="666"/>
        <w:jc w:val="both"/>
      </w:pPr>
      <w:r>
        <w:rPr>
          <w:rFonts w:eastAsia="Times New Roman" w:cs="Times New Roman"/>
          <w:sz w:val="26"/>
          <w:szCs w:val="26"/>
        </w:rPr>
        <w:t>В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публичных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слушаниях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приняли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участие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жители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муниципального образования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поселок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Боровский</w:t>
      </w:r>
      <w:r>
        <w:rPr>
          <w:rFonts w:eastAsia="Times New Roman"/>
          <w:sz w:val="26"/>
          <w:szCs w:val="26"/>
        </w:rPr>
        <w:t xml:space="preserve"> (</w:t>
      </w:r>
      <w:r>
        <w:rPr>
          <w:rFonts w:eastAsia="Times New Roman" w:cs="Times New Roman"/>
          <w:sz w:val="26"/>
          <w:szCs w:val="26"/>
        </w:rPr>
        <w:t>Список</w:t>
      </w:r>
      <w:r>
        <w:rPr>
          <w:rFonts w:eastAsia="Times New Roman"/>
          <w:sz w:val="26"/>
          <w:szCs w:val="26"/>
        </w:rPr>
        <w:t xml:space="preserve">, </w:t>
      </w:r>
      <w:r>
        <w:rPr>
          <w:rFonts w:eastAsia="Times New Roman" w:cs="Times New Roman"/>
          <w:sz w:val="26"/>
          <w:szCs w:val="26"/>
        </w:rPr>
        <w:t>зарегистрированных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участников прилагается</w:t>
      </w:r>
      <w:r>
        <w:rPr>
          <w:rFonts w:eastAsia="Times New Roman"/>
          <w:sz w:val="26"/>
          <w:szCs w:val="26"/>
        </w:rPr>
        <w:t>).</w:t>
      </w:r>
    </w:p>
    <w:p w:rsidR="004743A2" w:rsidRDefault="004743A2" w:rsidP="004743A2">
      <w:pPr>
        <w:shd w:val="clear" w:color="auto" w:fill="FFFFFF"/>
        <w:ind w:left="43" w:firstLine="666"/>
        <w:jc w:val="center"/>
        <w:rPr>
          <w:rFonts w:eastAsia="Times New Roman" w:cs="Times New Roman"/>
          <w:spacing w:val="-2"/>
          <w:sz w:val="26"/>
          <w:szCs w:val="26"/>
        </w:rPr>
      </w:pPr>
    </w:p>
    <w:p w:rsidR="0035641D" w:rsidRDefault="00EF1B2B" w:rsidP="004743A2">
      <w:pPr>
        <w:shd w:val="clear" w:color="auto" w:fill="FFFFFF"/>
        <w:ind w:left="43" w:firstLine="666"/>
        <w:jc w:val="center"/>
      </w:pPr>
      <w:r>
        <w:rPr>
          <w:rFonts w:eastAsia="Times New Roman" w:cs="Times New Roman"/>
          <w:spacing w:val="-2"/>
          <w:sz w:val="26"/>
          <w:szCs w:val="26"/>
        </w:rPr>
        <w:t>ПОВЕСТКА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ДНЯ</w:t>
      </w:r>
    </w:p>
    <w:p w:rsidR="0035641D" w:rsidRPr="00F7067D" w:rsidRDefault="00EF1B2B" w:rsidP="00F7067D">
      <w:pPr>
        <w:shd w:val="clear" w:color="auto" w:fill="FFFFFF"/>
        <w:ind w:left="43" w:firstLine="666"/>
        <w:jc w:val="both"/>
        <w:rPr>
          <w:rFonts w:eastAsia="Times New Roman" w:cs="Times New Roman"/>
          <w:sz w:val="26"/>
          <w:szCs w:val="26"/>
        </w:rPr>
      </w:pPr>
      <w:r w:rsidRPr="00F7067D">
        <w:rPr>
          <w:rFonts w:eastAsia="Times New Roman" w:cs="Times New Roman"/>
          <w:sz w:val="26"/>
          <w:szCs w:val="26"/>
        </w:rPr>
        <w:t xml:space="preserve">1. </w:t>
      </w:r>
      <w:r>
        <w:rPr>
          <w:rFonts w:eastAsia="Times New Roman" w:cs="Times New Roman"/>
          <w:sz w:val="26"/>
          <w:szCs w:val="26"/>
        </w:rPr>
        <w:t>Рассмотрение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проекта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решения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Боровской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поселковой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Думы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«О внесении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изменений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и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дополнений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в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Устав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муниципального образования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поселок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Боровский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Тюменского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района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Тюменской области»</w:t>
      </w:r>
      <w:r w:rsidRPr="00F7067D">
        <w:rPr>
          <w:rFonts w:eastAsia="Times New Roman" w:cs="Times New Roman"/>
          <w:sz w:val="26"/>
          <w:szCs w:val="26"/>
        </w:rPr>
        <w:t>.</w:t>
      </w:r>
    </w:p>
    <w:p w:rsidR="0035641D" w:rsidRPr="00F7067D" w:rsidRDefault="00EF1B2B" w:rsidP="00F7067D">
      <w:pPr>
        <w:shd w:val="clear" w:color="auto" w:fill="FFFFFF"/>
        <w:ind w:left="43" w:firstLine="666"/>
        <w:jc w:val="both"/>
        <w:rPr>
          <w:rFonts w:eastAsia="Times New Roman" w:cs="Times New Roman"/>
          <w:sz w:val="26"/>
          <w:szCs w:val="26"/>
        </w:rPr>
      </w:pPr>
      <w:r w:rsidRPr="00F7067D">
        <w:rPr>
          <w:rFonts w:eastAsia="Times New Roman" w:cs="Times New Roman"/>
          <w:sz w:val="26"/>
          <w:szCs w:val="26"/>
        </w:rPr>
        <w:t xml:space="preserve">Слушали: </w:t>
      </w:r>
      <w:r>
        <w:rPr>
          <w:rFonts w:eastAsia="Times New Roman" w:cs="Times New Roman"/>
          <w:sz w:val="26"/>
          <w:szCs w:val="26"/>
        </w:rPr>
        <w:t>заместителя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председателя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комиссии</w:t>
      </w:r>
      <w:r w:rsidR="00D273FC">
        <w:rPr>
          <w:rFonts w:eastAsia="Times New Roman" w:cs="Times New Roman"/>
          <w:sz w:val="26"/>
          <w:szCs w:val="26"/>
        </w:rPr>
        <w:t>,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Казанцева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А</w:t>
      </w:r>
      <w:r w:rsidRPr="00F7067D">
        <w:rPr>
          <w:rFonts w:eastAsia="Times New Roman" w:cs="Times New Roman"/>
          <w:sz w:val="26"/>
          <w:szCs w:val="26"/>
        </w:rPr>
        <w:t>.</w:t>
      </w:r>
      <w:r>
        <w:rPr>
          <w:rFonts w:eastAsia="Times New Roman" w:cs="Times New Roman"/>
          <w:sz w:val="26"/>
          <w:szCs w:val="26"/>
        </w:rPr>
        <w:t>Н</w:t>
      </w:r>
      <w:r w:rsidRPr="00F7067D">
        <w:rPr>
          <w:rFonts w:eastAsia="Times New Roman" w:cs="Times New Roman"/>
          <w:sz w:val="26"/>
          <w:szCs w:val="26"/>
        </w:rPr>
        <w:t>.</w:t>
      </w:r>
    </w:p>
    <w:p w:rsidR="00D273FC" w:rsidRDefault="00EF1B2B" w:rsidP="00F7067D">
      <w:pPr>
        <w:shd w:val="clear" w:color="auto" w:fill="FFFFFF"/>
        <w:ind w:left="43" w:firstLine="666"/>
        <w:jc w:val="both"/>
        <w:rPr>
          <w:rFonts w:eastAsia="Times New Roman" w:cs="Times New Roman"/>
          <w:sz w:val="26"/>
          <w:szCs w:val="26"/>
        </w:rPr>
      </w:pPr>
      <w:proofErr w:type="gramStart"/>
      <w:r>
        <w:rPr>
          <w:rFonts w:eastAsia="Times New Roman" w:cs="Times New Roman"/>
          <w:sz w:val="26"/>
          <w:szCs w:val="26"/>
        </w:rPr>
        <w:t>Публичные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слушания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проводятся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в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соответствии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с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Федеральным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законом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РФ №</w:t>
      </w:r>
      <w:r w:rsidRPr="00F7067D">
        <w:rPr>
          <w:rFonts w:eastAsia="Times New Roman" w:cs="Times New Roman"/>
          <w:sz w:val="26"/>
          <w:szCs w:val="26"/>
        </w:rPr>
        <w:t xml:space="preserve"> 131-</w:t>
      </w:r>
      <w:r>
        <w:rPr>
          <w:rFonts w:eastAsia="Times New Roman" w:cs="Times New Roman"/>
          <w:sz w:val="26"/>
          <w:szCs w:val="26"/>
        </w:rPr>
        <w:t>ФЗ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от</w:t>
      </w:r>
      <w:r w:rsidRPr="00F7067D">
        <w:rPr>
          <w:rFonts w:eastAsia="Times New Roman" w:cs="Times New Roman"/>
          <w:sz w:val="26"/>
          <w:szCs w:val="26"/>
        </w:rPr>
        <w:t xml:space="preserve"> 06.10.2003 </w:t>
      </w:r>
      <w:r>
        <w:rPr>
          <w:rFonts w:eastAsia="Times New Roman" w:cs="Times New Roman"/>
          <w:sz w:val="26"/>
          <w:szCs w:val="26"/>
        </w:rPr>
        <w:t>г</w:t>
      </w:r>
      <w:r w:rsidRPr="00F7067D">
        <w:rPr>
          <w:rFonts w:eastAsia="Times New Roman" w:cs="Times New Roman"/>
          <w:sz w:val="26"/>
          <w:szCs w:val="26"/>
        </w:rPr>
        <w:t xml:space="preserve">. </w:t>
      </w:r>
      <w:r>
        <w:rPr>
          <w:rFonts w:eastAsia="Times New Roman" w:cs="Times New Roman"/>
          <w:sz w:val="26"/>
          <w:szCs w:val="26"/>
        </w:rPr>
        <w:t>«Об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общих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принципах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организации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местного самоуправления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в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Российской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Федерации»</w:t>
      </w:r>
      <w:r w:rsidRPr="00F7067D">
        <w:rPr>
          <w:rFonts w:eastAsia="Times New Roman" w:cs="Times New Roman"/>
          <w:sz w:val="26"/>
          <w:szCs w:val="26"/>
        </w:rPr>
        <w:t xml:space="preserve">, </w:t>
      </w:r>
      <w:r>
        <w:rPr>
          <w:rFonts w:eastAsia="Times New Roman" w:cs="Times New Roman"/>
          <w:sz w:val="26"/>
          <w:szCs w:val="26"/>
        </w:rPr>
        <w:t>Уставом муниципального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образования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посёлок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Боровский</w:t>
      </w:r>
      <w:r w:rsidRPr="00F7067D">
        <w:rPr>
          <w:rFonts w:eastAsia="Times New Roman" w:cs="Times New Roman"/>
          <w:sz w:val="26"/>
          <w:szCs w:val="26"/>
        </w:rPr>
        <w:t xml:space="preserve">, </w:t>
      </w:r>
      <w:r>
        <w:rPr>
          <w:rFonts w:eastAsia="Times New Roman" w:cs="Times New Roman"/>
          <w:sz w:val="26"/>
          <w:szCs w:val="26"/>
        </w:rPr>
        <w:t>утверждённого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решением Боровской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поселковой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Думы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№</w:t>
      </w:r>
      <w:r w:rsidRPr="00F7067D">
        <w:rPr>
          <w:rFonts w:eastAsia="Times New Roman" w:cs="Times New Roman"/>
          <w:sz w:val="26"/>
          <w:szCs w:val="26"/>
        </w:rPr>
        <w:t xml:space="preserve"> 59 </w:t>
      </w:r>
      <w:r>
        <w:rPr>
          <w:rFonts w:eastAsia="Times New Roman" w:cs="Times New Roman"/>
          <w:sz w:val="26"/>
          <w:szCs w:val="26"/>
        </w:rPr>
        <w:t>от</w:t>
      </w:r>
      <w:r w:rsidRPr="00F7067D">
        <w:rPr>
          <w:rFonts w:eastAsia="Times New Roman" w:cs="Times New Roman"/>
          <w:sz w:val="26"/>
          <w:szCs w:val="26"/>
        </w:rPr>
        <w:t xml:space="preserve"> 17.06.2005, </w:t>
      </w:r>
      <w:r>
        <w:rPr>
          <w:rFonts w:eastAsia="Times New Roman" w:cs="Times New Roman"/>
          <w:sz w:val="26"/>
          <w:szCs w:val="26"/>
        </w:rPr>
        <w:t>Положением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о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порядке проведения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публичных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слушаний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в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муниципальном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образовании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посёлок Боровский</w:t>
      </w:r>
      <w:r w:rsidRPr="00F7067D">
        <w:rPr>
          <w:rFonts w:eastAsia="Times New Roman" w:cs="Times New Roman"/>
          <w:sz w:val="26"/>
          <w:szCs w:val="26"/>
        </w:rPr>
        <w:t xml:space="preserve">, </w:t>
      </w:r>
      <w:r>
        <w:rPr>
          <w:rFonts w:eastAsia="Times New Roman" w:cs="Times New Roman"/>
          <w:sz w:val="26"/>
          <w:szCs w:val="26"/>
        </w:rPr>
        <w:t>утверждённого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решением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Боровской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поселковой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Думы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от</w:t>
      </w:r>
      <w:r w:rsidRPr="00F7067D">
        <w:rPr>
          <w:rFonts w:eastAsia="Times New Roman" w:cs="Times New Roman"/>
          <w:sz w:val="26"/>
          <w:szCs w:val="26"/>
        </w:rPr>
        <w:t>. 25.09.2008</w:t>
      </w:r>
      <w:r>
        <w:rPr>
          <w:rFonts w:eastAsia="Times New Roman" w:cs="Times New Roman"/>
          <w:sz w:val="26"/>
          <w:szCs w:val="26"/>
        </w:rPr>
        <w:t>г</w:t>
      </w:r>
      <w:r w:rsidRPr="00F7067D">
        <w:rPr>
          <w:rFonts w:eastAsia="Times New Roman" w:cs="Times New Roman"/>
          <w:sz w:val="26"/>
          <w:szCs w:val="26"/>
        </w:rPr>
        <w:t xml:space="preserve">. </w:t>
      </w:r>
      <w:r>
        <w:rPr>
          <w:rFonts w:eastAsia="Times New Roman" w:cs="Times New Roman"/>
          <w:sz w:val="26"/>
          <w:szCs w:val="26"/>
        </w:rPr>
        <w:t>№</w:t>
      </w:r>
      <w:r w:rsidRPr="00F7067D">
        <w:rPr>
          <w:rFonts w:eastAsia="Times New Roman" w:cs="Times New Roman"/>
          <w:sz w:val="26"/>
          <w:szCs w:val="26"/>
        </w:rPr>
        <w:t xml:space="preserve"> 65</w:t>
      </w:r>
      <w:r w:rsidR="00D273FC">
        <w:rPr>
          <w:rFonts w:eastAsia="Times New Roman" w:cs="Times New Roman"/>
          <w:sz w:val="26"/>
          <w:szCs w:val="26"/>
        </w:rPr>
        <w:t xml:space="preserve">, </w:t>
      </w:r>
      <w:r w:rsidR="00D273FC">
        <w:rPr>
          <w:rFonts w:eastAsia="Times New Roman" w:cs="Times New Roman"/>
          <w:sz w:val="26"/>
          <w:szCs w:val="26"/>
        </w:rPr>
        <w:t>решением</w:t>
      </w:r>
      <w:r w:rsidR="00D273FC" w:rsidRPr="00F7067D">
        <w:rPr>
          <w:rFonts w:eastAsia="Times New Roman" w:cs="Times New Roman"/>
          <w:sz w:val="26"/>
          <w:szCs w:val="26"/>
        </w:rPr>
        <w:t xml:space="preserve"> </w:t>
      </w:r>
      <w:r w:rsidR="00D273FC">
        <w:rPr>
          <w:rFonts w:eastAsia="Times New Roman" w:cs="Times New Roman"/>
          <w:sz w:val="26"/>
          <w:szCs w:val="26"/>
        </w:rPr>
        <w:t>Боровской</w:t>
      </w:r>
      <w:r w:rsidR="00D273FC" w:rsidRPr="00F7067D">
        <w:rPr>
          <w:rFonts w:eastAsia="Times New Roman" w:cs="Times New Roman"/>
          <w:sz w:val="26"/>
          <w:szCs w:val="26"/>
        </w:rPr>
        <w:t xml:space="preserve"> </w:t>
      </w:r>
      <w:r w:rsidR="00D273FC">
        <w:rPr>
          <w:rFonts w:eastAsia="Times New Roman" w:cs="Times New Roman"/>
          <w:sz w:val="26"/>
          <w:szCs w:val="26"/>
        </w:rPr>
        <w:t>поселковой</w:t>
      </w:r>
      <w:r w:rsidR="00D273FC" w:rsidRPr="00F7067D">
        <w:rPr>
          <w:rFonts w:eastAsia="Times New Roman" w:cs="Times New Roman"/>
          <w:sz w:val="26"/>
          <w:szCs w:val="26"/>
        </w:rPr>
        <w:t xml:space="preserve"> </w:t>
      </w:r>
      <w:r w:rsidR="00D273FC">
        <w:rPr>
          <w:rFonts w:eastAsia="Times New Roman" w:cs="Times New Roman"/>
          <w:sz w:val="26"/>
          <w:szCs w:val="26"/>
        </w:rPr>
        <w:t>Думы</w:t>
      </w:r>
      <w:r w:rsidR="00D273FC" w:rsidRPr="00F7067D">
        <w:rPr>
          <w:rFonts w:eastAsia="Times New Roman" w:cs="Times New Roman"/>
          <w:sz w:val="26"/>
          <w:szCs w:val="26"/>
        </w:rPr>
        <w:t xml:space="preserve"> </w:t>
      </w:r>
      <w:r w:rsidR="00D273FC">
        <w:rPr>
          <w:rFonts w:eastAsia="Times New Roman" w:cs="Times New Roman"/>
          <w:sz w:val="26"/>
          <w:szCs w:val="26"/>
        </w:rPr>
        <w:t>от</w:t>
      </w:r>
      <w:proofErr w:type="gramEnd"/>
      <w:r w:rsidR="00D273FC" w:rsidRPr="00F7067D">
        <w:rPr>
          <w:rFonts w:eastAsia="Times New Roman" w:cs="Times New Roman"/>
          <w:sz w:val="26"/>
          <w:szCs w:val="26"/>
        </w:rPr>
        <w:t xml:space="preserve"> </w:t>
      </w:r>
      <w:r w:rsidR="00D273FC">
        <w:rPr>
          <w:rFonts w:eastAsia="Times New Roman" w:cs="Times New Roman"/>
          <w:sz w:val="26"/>
          <w:szCs w:val="26"/>
        </w:rPr>
        <w:t xml:space="preserve">26.02.2014г. </w:t>
      </w:r>
      <w:r w:rsidR="00D273FC" w:rsidRPr="00F7067D">
        <w:rPr>
          <w:rFonts w:eastAsia="Times New Roman" w:cs="Times New Roman"/>
          <w:sz w:val="26"/>
          <w:szCs w:val="26"/>
        </w:rPr>
        <w:t xml:space="preserve"> </w:t>
      </w:r>
      <w:r w:rsidR="00D273FC">
        <w:rPr>
          <w:rFonts w:eastAsia="Times New Roman" w:cs="Times New Roman"/>
          <w:sz w:val="26"/>
          <w:szCs w:val="26"/>
        </w:rPr>
        <w:t xml:space="preserve">№ </w:t>
      </w:r>
      <w:r w:rsidR="00D273FC" w:rsidRPr="00F7067D">
        <w:rPr>
          <w:rFonts w:eastAsia="Times New Roman" w:cs="Times New Roman"/>
          <w:sz w:val="26"/>
          <w:szCs w:val="26"/>
        </w:rPr>
        <w:t>4</w:t>
      </w:r>
      <w:r w:rsidR="00D273FC">
        <w:rPr>
          <w:rFonts w:eastAsia="Times New Roman" w:cs="Times New Roman"/>
          <w:sz w:val="26"/>
          <w:szCs w:val="26"/>
        </w:rPr>
        <w:t>60</w:t>
      </w:r>
      <w:r w:rsidR="00D273FC">
        <w:rPr>
          <w:rFonts w:eastAsia="Times New Roman" w:cs="Times New Roman"/>
          <w:sz w:val="26"/>
          <w:szCs w:val="26"/>
        </w:rPr>
        <w:t xml:space="preserve"> «</w:t>
      </w:r>
      <w:r w:rsidR="00D273FC" w:rsidRPr="00471BF0">
        <w:rPr>
          <w:sz w:val="26"/>
          <w:szCs w:val="26"/>
        </w:rPr>
        <w:t xml:space="preserve">О </w:t>
      </w:r>
      <w:r w:rsidR="00D273FC">
        <w:rPr>
          <w:sz w:val="26"/>
          <w:szCs w:val="26"/>
        </w:rPr>
        <w:t xml:space="preserve">назначении публичных слушаний по проекту решения Боровской поселковой Думы о </w:t>
      </w:r>
      <w:r w:rsidR="00D273FC" w:rsidRPr="00471BF0">
        <w:rPr>
          <w:sz w:val="26"/>
          <w:szCs w:val="26"/>
        </w:rPr>
        <w:t>внесении изменений и дополнений</w:t>
      </w:r>
      <w:r w:rsidR="00D273FC">
        <w:rPr>
          <w:sz w:val="26"/>
          <w:szCs w:val="26"/>
        </w:rPr>
        <w:t xml:space="preserve"> </w:t>
      </w:r>
      <w:r w:rsidR="00D273FC" w:rsidRPr="00471BF0">
        <w:rPr>
          <w:sz w:val="26"/>
          <w:szCs w:val="26"/>
        </w:rPr>
        <w:t>в Устав муниципального образования</w:t>
      </w:r>
      <w:r w:rsidR="00D273FC">
        <w:rPr>
          <w:sz w:val="26"/>
          <w:szCs w:val="26"/>
        </w:rPr>
        <w:t xml:space="preserve"> </w:t>
      </w:r>
      <w:r w:rsidR="00D273FC" w:rsidRPr="00471BF0">
        <w:rPr>
          <w:sz w:val="26"/>
          <w:szCs w:val="26"/>
        </w:rPr>
        <w:t>п</w:t>
      </w:r>
      <w:r w:rsidR="00D273FC">
        <w:rPr>
          <w:sz w:val="26"/>
          <w:szCs w:val="26"/>
        </w:rPr>
        <w:t>осёлок</w:t>
      </w:r>
      <w:r w:rsidR="00D273FC" w:rsidRPr="00471BF0">
        <w:rPr>
          <w:sz w:val="26"/>
          <w:szCs w:val="26"/>
        </w:rPr>
        <w:t xml:space="preserve"> Боровский</w:t>
      </w:r>
      <w:r w:rsidR="00D273FC">
        <w:rPr>
          <w:sz w:val="26"/>
          <w:szCs w:val="26"/>
        </w:rPr>
        <w:t>»</w:t>
      </w:r>
    </w:p>
    <w:p w:rsidR="0035641D" w:rsidRPr="00F7067D" w:rsidRDefault="00D273FC" w:rsidP="00F7067D">
      <w:pPr>
        <w:shd w:val="clear" w:color="auto" w:fill="FFFFFF"/>
        <w:ind w:left="43" w:firstLine="666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Публичные слушания </w:t>
      </w:r>
      <w:proofErr w:type="gramStart"/>
      <w:r>
        <w:rPr>
          <w:rFonts w:eastAsia="Times New Roman" w:cs="Times New Roman"/>
          <w:sz w:val="26"/>
          <w:szCs w:val="26"/>
        </w:rPr>
        <w:t>проводятся с</w:t>
      </w:r>
      <w:r w:rsidR="00EF1B2B" w:rsidRPr="00F7067D">
        <w:rPr>
          <w:rFonts w:eastAsia="Times New Roman" w:cs="Times New Roman"/>
          <w:sz w:val="26"/>
          <w:szCs w:val="26"/>
        </w:rPr>
        <w:t xml:space="preserve"> </w:t>
      </w:r>
      <w:r w:rsidR="00EF1B2B">
        <w:rPr>
          <w:rFonts w:eastAsia="Times New Roman" w:cs="Times New Roman"/>
          <w:sz w:val="26"/>
          <w:szCs w:val="26"/>
        </w:rPr>
        <w:t>целью</w:t>
      </w:r>
      <w:r w:rsidR="00EF1B2B" w:rsidRPr="00F7067D">
        <w:rPr>
          <w:rFonts w:eastAsia="Times New Roman" w:cs="Times New Roman"/>
          <w:sz w:val="26"/>
          <w:szCs w:val="26"/>
        </w:rPr>
        <w:t xml:space="preserve"> </w:t>
      </w:r>
      <w:r w:rsidR="00EF1B2B">
        <w:rPr>
          <w:rFonts w:eastAsia="Times New Roman" w:cs="Times New Roman"/>
          <w:sz w:val="26"/>
          <w:szCs w:val="26"/>
        </w:rPr>
        <w:t>приведения</w:t>
      </w:r>
      <w:r w:rsidR="00EF1B2B" w:rsidRPr="00F7067D">
        <w:rPr>
          <w:rFonts w:eastAsia="Times New Roman" w:cs="Times New Roman"/>
          <w:sz w:val="26"/>
          <w:szCs w:val="26"/>
        </w:rPr>
        <w:t xml:space="preserve"> </w:t>
      </w:r>
      <w:r w:rsidR="00EF1B2B">
        <w:rPr>
          <w:rFonts w:eastAsia="Times New Roman" w:cs="Times New Roman"/>
          <w:sz w:val="26"/>
          <w:szCs w:val="26"/>
        </w:rPr>
        <w:t>Устава</w:t>
      </w:r>
      <w:r w:rsidR="00EF1B2B" w:rsidRPr="00F7067D">
        <w:rPr>
          <w:rFonts w:eastAsia="Times New Roman" w:cs="Times New Roman"/>
          <w:sz w:val="26"/>
          <w:szCs w:val="26"/>
        </w:rPr>
        <w:t xml:space="preserve"> </w:t>
      </w:r>
      <w:r w:rsidR="00EF1B2B">
        <w:rPr>
          <w:rFonts w:eastAsia="Times New Roman" w:cs="Times New Roman"/>
          <w:sz w:val="26"/>
          <w:szCs w:val="26"/>
        </w:rPr>
        <w:t>муниципального</w:t>
      </w:r>
      <w:r w:rsidR="00EF1B2B" w:rsidRPr="00F7067D">
        <w:rPr>
          <w:rFonts w:eastAsia="Times New Roman" w:cs="Times New Roman"/>
          <w:sz w:val="26"/>
          <w:szCs w:val="26"/>
        </w:rPr>
        <w:t xml:space="preserve"> </w:t>
      </w:r>
      <w:r w:rsidR="00EF1B2B">
        <w:rPr>
          <w:rFonts w:eastAsia="Times New Roman" w:cs="Times New Roman"/>
          <w:sz w:val="26"/>
          <w:szCs w:val="26"/>
        </w:rPr>
        <w:t>образования</w:t>
      </w:r>
      <w:r w:rsidR="00EF1B2B" w:rsidRPr="00F7067D">
        <w:rPr>
          <w:rFonts w:eastAsia="Times New Roman" w:cs="Times New Roman"/>
          <w:sz w:val="26"/>
          <w:szCs w:val="26"/>
        </w:rPr>
        <w:t xml:space="preserve"> </w:t>
      </w:r>
      <w:r w:rsidR="00EF1B2B">
        <w:rPr>
          <w:rFonts w:eastAsia="Times New Roman" w:cs="Times New Roman"/>
          <w:sz w:val="26"/>
          <w:szCs w:val="26"/>
        </w:rPr>
        <w:t>поселок Боровский</w:t>
      </w:r>
      <w:r w:rsidR="00EF1B2B" w:rsidRPr="00F7067D">
        <w:rPr>
          <w:rFonts w:eastAsia="Times New Roman" w:cs="Times New Roman"/>
          <w:sz w:val="26"/>
          <w:szCs w:val="26"/>
        </w:rPr>
        <w:t xml:space="preserve"> </w:t>
      </w:r>
      <w:r w:rsidR="00EF1B2B">
        <w:rPr>
          <w:rFonts w:eastAsia="Times New Roman" w:cs="Times New Roman"/>
          <w:sz w:val="26"/>
          <w:szCs w:val="26"/>
        </w:rPr>
        <w:t>Тюменского</w:t>
      </w:r>
      <w:r w:rsidR="00EF1B2B" w:rsidRPr="00F7067D">
        <w:rPr>
          <w:rFonts w:eastAsia="Times New Roman" w:cs="Times New Roman"/>
          <w:sz w:val="26"/>
          <w:szCs w:val="26"/>
        </w:rPr>
        <w:t xml:space="preserve"> </w:t>
      </w:r>
      <w:r w:rsidR="00EF1B2B">
        <w:rPr>
          <w:rFonts w:eastAsia="Times New Roman" w:cs="Times New Roman"/>
          <w:sz w:val="26"/>
          <w:szCs w:val="26"/>
        </w:rPr>
        <w:t>района</w:t>
      </w:r>
      <w:r w:rsidR="00EF1B2B" w:rsidRPr="00F7067D">
        <w:rPr>
          <w:rFonts w:eastAsia="Times New Roman" w:cs="Times New Roman"/>
          <w:sz w:val="26"/>
          <w:szCs w:val="26"/>
        </w:rPr>
        <w:t xml:space="preserve"> </w:t>
      </w:r>
      <w:r w:rsidR="00EF1B2B">
        <w:rPr>
          <w:rFonts w:eastAsia="Times New Roman" w:cs="Times New Roman"/>
          <w:sz w:val="26"/>
          <w:szCs w:val="26"/>
        </w:rPr>
        <w:t>Тюменской</w:t>
      </w:r>
      <w:r w:rsidR="00EF1B2B" w:rsidRPr="00F7067D">
        <w:rPr>
          <w:rFonts w:eastAsia="Times New Roman" w:cs="Times New Roman"/>
          <w:sz w:val="26"/>
          <w:szCs w:val="26"/>
        </w:rPr>
        <w:t xml:space="preserve"> </w:t>
      </w:r>
      <w:r w:rsidR="00EF1B2B">
        <w:rPr>
          <w:rFonts w:eastAsia="Times New Roman" w:cs="Times New Roman"/>
          <w:sz w:val="26"/>
          <w:szCs w:val="26"/>
        </w:rPr>
        <w:t>области</w:t>
      </w:r>
      <w:r w:rsidR="00EF1B2B" w:rsidRPr="00F7067D">
        <w:rPr>
          <w:rFonts w:eastAsia="Times New Roman" w:cs="Times New Roman"/>
          <w:sz w:val="26"/>
          <w:szCs w:val="26"/>
        </w:rPr>
        <w:t xml:space="preserve"> </w:t>
      </w:r>
      <w:r w:rsidR="00EF1B2B">
        <w:rPr>
          <w:rFonts w:eastAsia="Times New Roman" w:cs="Times New Roman"/>
          <w:sz w:val="26"/>
          <w:szCs w:val="26"/>
        </w:rPr>
        <w:t>в</w:t>
      </w:r>
      <w:r w:rsidR="00EF1B2B" w:rsidRPr="00F7067D">
        <w:rPr>
          <w:rFonts w:eastAsia="Times New Roman" w:cs="Times New Roman"/>
          <w:sz w:val="26"/>
          <w:szCs w:val="26"/>
        </w:rPr>
        <w:t xml:space="preserve"> </w:t>
      </w:r>
      <w:r w:rsidR="00EF1B2B">
        <w:rPr>
          <w:rFonts w:eastAsia="Times New Roman" w:cs="Times New Roman"/>
          <w:sz w:val="26"/>
          <w:szCs w:val="26"/>
        </w:rPr>
        <w:t>соответствии</w:t>
      </w:r>
      <w:r w:rsidR="00EF1B2B" w:rsidRPr="00F7067D">
        <w:rPr>
          <w:rFonts w:eastAsia="Times New Roman" w:cs="Times New Roman"/>
          <w:sz w:val="26"/>
          <w:szCs w:val="26"/>
        </w:rPr>
        <w:t xml:space="preserve"> </w:t>
      </w:r>
      <w:r w:rsidR="00EF1B2B">
        <w:rPr>
          <w:rFonts w:eastAsia="Times New Roman" w:cs="Times New Roman"/>
          <w:sz w:val="26"/>
          <w:szCs w:val="26"/>
        </w:rPr>
        <w:t>с действующим</w:t>
      </w:r>
      <w:r w:rsidR="00EF1B2B" w:rsidRPr="00F7067D">
        <w:rPr>
          <w:rFonts w:eastAsia="Times New Roman" w:cs="Times New Roman"/>
          <w:sz w:val="26"/>
          <w:szCs w:val="26"/>
        </w:rPr>
        <w:t xml:space="preserve"> </w:t>
      </w:r>
      <w:r w:rsidR="00EF1B2B">
        <w:rPr>
          <w:rFonts w:eastAsia="Times New Roman" w:cs="Times New Roman"/>
          <w:sz w:val="26"/>
          <w:szCs w:val="26"/>
        </w:rPr>
        <w:t>законодательством</w:t>
      </w:r>
      <w:r w:rsidR="00EF1B2B" w:rsidRPr="00F7067D">
        <w:rPr>
          <w:rFonts w:eastAsia="Times New Roman" w:cs="Times New Roman"/>
          <w:sz w:val="26"/>
          <w:szCs w:val="26"/>
        </w:rPr>
        <w:t xml:space="preserve"> </w:t>
      </w:r>
      <w:r w:rsidR="00EF1B2B">
        <w:rPr>
          <w:rFonts w:eastAsia="Times New Roman" w:cs="Times New Roman"/>
          <w:sz w:val="26"/>
          <w:szCs w:val="26"/>
        </w:rPr>
        <w:t>проводятся</w:t>
      </w:r>
      <w:proofErr w:type="gramEnd"/>
      <w:r>
        <w:rPr>
          <w:rFonts w:eastAsia="Times New Roman" w:cs="Times New Roman"/>
          <w:sz w:val="26"/>
          <w:szCs w:val="26"/>
        </w:rPr>
        <w:t xml:space="preserve"> и  обсуждения </w:t>
      </w:r>
      <w:r w:rsidR="004743A2" w:rsidRPr="00F7067D">
        <w:rPr>
          <w:rFonts w:eastAsia="Times New Roman" w:cs="Times New Roman"/>
          <w:sz w:val="26"/>
          <w:szCs w:val="26"/>
        </w:rPr>
        <w:t xml:space="preserve"> </w:t>
      </w:r>
      <w:r w:rsidRPr="00F7067D">
        <w:rPr>
          <w:rFonts w:eastAsia="Times New Roman" w:cs="Times New Roman"/>
          <w:sz w:val="26"/>
          <w:szCs w:val="26"/>
        </w:rPr>
        <w:t>вопросов, касающихся официального опубликования нормативных правовых актов</w:t>
      </w:r>
      <w:r w:rsidR="004743A2" w:rsidRPr="00F7067D">
        <w:rPr>
          <w:rFonts w:eastAsia="Times New Roman" w:cs="Times New Roman"/>
          <w:sz w:val="26"/>
          <w:szCs w:val="26"/>
        </w:rPr>
        <w:t>.</w:t>
      </w:r>
    </w:p>
    <w:p w:rsidR="0035641D" w:rsidRPr="00F7067D" w:rsidRDefault="00EF1B2B" w:rsidP="00F7067D">
      <w:pPr>
        <w:shd w:val="clear" w:color="auto" w:fill="FFFFFF"/>
        <w:ind w:left="43" w:firstLine="666"/>
        <w:jc w:val="both"/>
        <w:rPr>
          <w:rFonts w:eastAsia="Times New Roman" w:cs="Times New Roman"/>
          <w:sz w:val="26"/>
          <w:szCs w:val="26"/>
        </w:rPr>
      </w:pPr>
      <w:bookmarkStart w:id="0" w:name="_GoBack"/>
      <w:bookmarkEnd w:id="0"/>
      <w:r>
        <w:rPr>
          <w:rFonts w:eastAsia="Times New Roman" w:cs="Times New Roman"/>
          <w:sz w:val="26"/>
          <w:szCs w:val="26"/>
        </w:rPr>
        <w:t>Отмечено</w:t>
      </w:r>
      <w:r w:rsidRPr="00F7067D">
        <w:rPr>
          <w:rFonts w:eastAsia="Times New Roman" w:cs="Times New Roman"/>
          <w:sz w:val="26"/>
          <w:szCs w:val="26"/>
        </w:rPr>
        <w:t xml:space="preserve">, </w:t>
      </w:r>
      <w:r>
        <w:rPr>
          <w:rFonts w:eastAsia="Times New Roman" w:cs="Times New Roman"/>
          <w:sz w:val="26"/>
          <w:szCs w:val="26"/>
        </w:rPr>
        <w:t>что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проект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решения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Боровской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поселковой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Думы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«О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внесении изменений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и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дополнений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в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Устав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муниципального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образования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поселок Боровский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опубликован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в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 w:rsidR="004743A2">
        <w:rPr>
          <w:rFonts w:eastAsia="Times New Roman" w:cs="Times New Roman"/>
          <w:sz w:val="26"/>
          <w:szCs w:val="26"/>
        </w:rPr>
        <w:t>газете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«Боровские вести»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 w:rsidR="004743A2" w:rsidRPr="00F7067D">
        <w:rPr>
          <w:rFonts w:eastAsia="Times New Roman" w:cs="Times New Roman"/>
          <w:sz w:val="26"/>
          <w:szCs w:val="26"/>
        </w:rPr>
        <w:t>№ 4 (537) от 28.02.2014г.</w:t>
      </w:r>
      <w:r w:rsidR="004743A2"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и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размещено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на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официальном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сайте муниципального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образования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посёлок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Боровский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в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информационно</w:t>
      </w:r>
      <w:r w:rsidRPr="00F7067D">
        <w:rPr>
          <w:rFonts w:eastAsia="Times New Roman" w:cs="Times New Roman"/>
          <w:sz w:val="26"/>
          <w:szCs w:val="26"/>
        </w:rPr>
        <w:t>-</w:t>
      </w:r>
      <w:r>
        <w:rPr>
          <w:rFonts w:eastAsia="Times New Roman" w:cs="Times New Roman"/>
          <w:sz w:val="26"/>
          <w:szCs w:val="26"/>
        </w:rPr>
        <w:t>коммуникационной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сети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интернет</w:t>
      </w:r>
      <w:r w:rsidRPr="00F7067D">
        <w:rPr>
          <w:rFonts w:eastAsia="Times New Roman" w:cs="Times New Roman"/>
          <w:sz w:val="26"/>
          <w:szCs w:val="26"/>
        </w:rPr>
        <w:t>.</w:t>
      </w:r>
    </w:p>
    <w:p w:rsidR="0035641D" w:rsidRPr="00F7067D" w:rsidRDefault="00EF1B2B" w:rsidP="00F7067D">
      <w:pPr>
        <w:shd w:val="clear" w:color="auto" w:fill="FFFFFF"/>
        <w:ind w:left="43" w:firstLine="666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Оглашен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те</w:t>
      </w:r>
      <w:proofErr w:type="gramStart"/>
      <w:r>
        <w:rPr>
          <w:rFonts w:eastAsia="Times New Roman" w:cs="Times New Roman"/>
          <w:sz w:val="26"/>
          <w:szCs w:val="26"/>
        </w:rPr>
        <w:t>кст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пр</w:t>
      </w:r>
      <w:proofErr w:type="gramEnd"/>
      <w:r>
        <w:rPr>
          <w:rFonts w:eastAsia="Times New Roman" w:cs="Times New Roman"/>
          <w:sz w:val="26"/>
          <w:szCs w:val="26"/>
        </w:rPr>
        <w:t>оекта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решения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Боровской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поселковой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Думы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 xml:space="preserve">«О </w:t>
      </w:r>
      <w:r>
        <w:rPr>
          <w:rFonts w:eastAsia="Times New Roman" w:cs="Times New Roman"/>
          <w:sz w:val="26"/>
          <w:szCs w:val="26"/>
        </w:rPr>
        <w:lastRenderedPageBreak/>
        <w:t>внесении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изменений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и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дополнений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в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Устав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муниципального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образования поселок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Боровский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Тюменского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района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Тюменской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области»</w:t>
      </w:r>
      <w:r w:rsidRPr="00F7067D">
        <w:rPr>
          <w:rFonts w:eastAsia="Times New Roman" w:cs="Times New Roman"/>
          <w:sz w:val="26"/>
          <w:szCs w:val="26"/>
        </w:rPr>
        <w:t xml:space="preserve">, </w:t>
      </w:r>
      <w:r>
        <w:rPr>
          <w:rFonts w:eastAsia="Times New Roman" w:cs="Times New Roman"/>
          <w:sz w:val="26"/>
          <w:szCs w:val="26"/>
        </w:rPr>
        <w:t>рассмотренный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в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первом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чтении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Боровской поселковой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Думой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 w:rsidR="004743A2" w:rsidRPr="00F7067D">
        <w:rPr>
          <w:rFonts w:eastAsia="Times New Roman" w:cs="Times New Roman"/>
          <w:sz w:val="26"/>
          <w:szCs w:val="26"/>
        </w:rPr>
        <w:t>26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 w:rsidR="004743A2">
        <w:rPr>
          <w:rFonts w:eastAsia="Times New Roman" w:cs="Times New Roman"/>
          <w:sz w:val="26"/>
          <w:szCs w:val="26"/>
        </w:rPr>
        <w:t>февраля</w:t>
      </w:r>
      <w:r w:rsidRPr="00F7067D">
        <w:rPr>
          <w:rFonts w:eastAsia="Times New Roman" w:cs="Times New Roman"/>
          <w:sz w:val="26"/>
          <w:szCs w:val="26"/>
        </w:rPr>
        <w:t xml:space="preserve"> 201</w:t>
      </w:r>
      <w:r w:rsidR="004743A2" w:rsidRPr="00F7067D">
        <w:rPr>
          <w:rFonts w:eastAsia="Times New Roman" w:cs="Times New Roman"/>
          <w:sz w:val="26"/>
          <w:szCs w:val="26"/>
        </w:rPr>
        <w:t>4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г</w:t>
      </w:r>
      <w:r w:rsidRPr="00F7067D">
        <w:rPr>
          <w:rFonts w:eastAsia="Times New Roman" w:cs="Times New Roman"/>
          <w:sz w:val="26"/>
          <w:szCs w:val="26"/>
        </w:rPr>
        <w:t>. (</w:t>
      </w:r>
      <w:r>
        <w:rPr>
          <w:rFonts w:eastAsia="Times New Roman" w:cs="Times New Roman"/>
          <w:sz w:val="26"/>
          <w:szCs w:val="26"/>
        </w:rPr>
        <w:t>решение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Боровской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поселковой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Думы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 w:rsidR="004743A2" w:rsidRPr="00F7067D">
        <w:rPr>
          <w:rFonts w:eastAsia="Times New Roman" w:cs="Times New Roman"/>
          <w:sz w:val="26"/>
          <w:szCs w:val="26"/>
        </w:rPr>
        <w:t>от 26.02.2014г. № 460</w:t>
      </w:r>
      <w:r w:rsidRPr="00F7067D">
        <w:rPr>
          <w:rFonts w:eastAsia="Times New Roman" w:cs="Times New Roman"/>
          <w:sz w:val="26"/>
          <w:szCs w:val="26"/>
        </w:rPr>
        <w:t>).</w:t>
      </w:r>
    </w:p>
    <w:p w:rsidR="0035641D" w:rsidRPr="00F7067D" w:rsidRDefault="00EF1B2B" w:rsidP="00F7067D">
      <w:pPr>
        <w:shd w:val="clear" w:color="auto" w:fill="FFFFFF"/>
        <w:ind w:left="43" w:firstLine="666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Предложений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и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замечаний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от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граждан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по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проекту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решения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Боровской поселковой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Думы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«О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внесении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изменений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и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дополнений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в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Устав муниципального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образования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поселок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Боровский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Тюменского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района Тюменской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области»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на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рассмотрение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комиссии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по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проведению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публичных слушаний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не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поступало</w:t>
      </w:r>
      <w:r w:rsidRPr="00F7067D">
        <w:rPr>
          <w:rFonts w:eastAsia="Times New Roman" w:cs="Times New Roman"/>
          <w:sz w:val="26"/>
          <w:szCs w:val="26"/>
        </w:rPr>
        <w:t>.</w:t>
      </w:r>
    </w:p>
    <w:p w:rsidR="001E1CED" w:rsidRPr="00F7067D" w:rsidRDefault="00EF1B2B" w:rsidP="00F7067D">
      <w:pPr>
        <w:shd w:val="clear" w:color="auto" w:fill="FFFFFF"/>
        <w:ind w:left="43" w:firstLine="666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Предложений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и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замечаний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от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 w:rsidR="004743A2">
        <w:rPr>
          <w:rFonts w:eastAsia="Times New Roman" w:cs="Times New Roman"/>
          <w:sz w:val="26"/>
          <w:szCs w:val="26"/>
        </w:rPr>
        <w:t>участвующих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на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публичных слушаниях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по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внесению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изменений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и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дополнений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в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Устав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муниципального образования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поселок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Боровский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Тюменского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района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Тюменской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области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 w:rsidR="001E1CED" w:rsidRPr="00F7067D">
        <w:rPr>
          <w:rFonts w:eastAsia="Times New Roman" w:cs="Times New Roman"/>
          <w:sz w:val="26"/>
          <w:szCs w:val="26"/>
        </w:rPr>
        <w:t xml:space="preserve">граждан </w:t>
      </w:r>
      <w:r>
        <w:rPr>
          <w:rFonts w:eastAsia="Times New Roman" w:cs="Times New Roman"/>
          <w:sz w:val="26"/>
          <w:szCs w:val="26"/>
        </w:rPr>
        <w:t>не поступило</w:t>
      </w:r>
      <w:r w:rsidRPr="00F7067D">
        <w:rPr>
          <w:rFonts w:eastAsia="Times New Roman" w:cs="Times New Roman"/>
          <w:sz w:val="26"/>
          <w:szCs w:val="26"/>
        </w:rPr>
        <w:t xml:space="preserve">. </w:t>
      </w:r>
    </w:p>
    <w:p w:rsidR="0035641D" w:rsidRPr="00F7067D" w:rsidRDefault="00EF1B2B" w:rsidP="00F7067D">
      <w:pPr>
        <w:shd w:val="clear" w:color="auto" w:fill="FFFFFF"/>
        <w:ind w:left="43" w:firstLine="666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Заключительное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слово</w:t>
      </w:r>
      <w:r w:rsidR="00F7067D">
        <w:rPr>
          <w:rFonts w:eastAsia="Times New Roman" w:cs="Times New Roman"/>
          <w:sz w:val="26"/>
          <w:szCs w:val="26"/>
        </w:rPr>
        <w:t xml:space="preserve">, 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Казанцев</w:t>
      </w:r>
      <w:r w:rsidRPr="00F7067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А</w:t>
      </w:r>
      <w:r w:rsidRPr="00F7067D">
        <w:rPr>
          <w:rFonts w:eastAsia="Times New Roman" w:cs="Times New Roman"/>
          <w:sz w:val="26"/>
          <w:szCs w:val="26"/>
        </w:rPr>
        <w:t>.</w:t>
      </w:r>
      <w:r>
        <w:rPr>
          <w:rFonts w:eastAsia="Times New Roman" w:cs="Times New Roman"/>
          <w:sz w:val="26"/>
          <w:szCs w:val="26"/>
        </w:rPr>
        <w:t>Н</w:t>
      </w:r>
      <w:r w:rsidRPr="00F7067D">
        <w:rPr>
          <w:rFonts w:eastAsia="Times New Roman" w:cs="Times New Roman"/>
          <w:sz w:val="26"/>
          <w:szCs w:val="26"/>
        </w:rPr>
        <w:t>.:</w:t>
      </w:r>
    </w:p>
    <w:p w:rsidR="0035641D" w:rsidRPr="00F7067D" w:rsidRDefault="00F7067D" w:rsidP="00F7067D">
      <w:pPr>
        <w:shd w:val="clear" w:color="auto" w:fill="FFFFFF"/>
        <w:ind w:left="43" w:firstLine="666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1. </w:t>
      </w:r>
      <w:r w:rsidR="00EF1B2B">
        <w:rPr>
          <w:rFonts w:eastAsia="Times New Roman" w:cs="Times New Roman"/>
          <w:sz w:val="26"/>
          <w:szCs w:val="26"/>
        </w:rPr>
        <w:t>Публичные</w:t>
      </w:r>
      <w:r w:rsidR="00EF1B2B" w:rsidRPr="00F7067D">
        <w:rPr>
          <w:rFonts w:eastAsia="Times New Roman" w:cs="Times New Roman"/>
          <w:sz w:val="26"/>
          <w:szCs w:val="26"/>
        </w:rPr>
        <w:t xml:space="preserve"> </w:t>
      </w:r>
      <w:r w:rsidR="00EF1B2B">
        <w:rPr>
          <w:rFonts w:eastAsia="Times New Roman" w:cs="Times New Roman"/>
          <w:sz w:val="26"/>
          <w:szCs w:val="26"/>
        </w:rPr>
        <w:t>слушания</w:t>
      </w:r>
      <w:r w:rsidR="00EF1B2B" w:rsidRPr="00F7067D">
        <w:rPr>
          <w:rFonts w:eastAsia="Times New Roman" w:cs="Times New Roman"/>
          <w:sz w:val="26"/>
          <w:szCs w:val="26"/>
        </w:rPr>
        <w:t xml:space="preserve"> </w:t>
      </w:r>
      <w:r w:rsidR="00EF1B2B">
        <w:rPr>
          <w:rFonts w:eastAsia="Times New Roman" w:cs="Times New Roman"/>
          <w:sz w:val="26"/>
          <w:szCs w:val="26"/>
        </w:rPr>
        <w:t>по</w:t>
      </w:r>
      <w:r w:rsidR="00EF1B2B" w:rsidRPr="00F7067D">
        <w:rPr>
          <w:rFonts w:eastAsia="Times New Roman" w:cs="Times New Roman"/>
          <w:sz w:val="26"/>
          <w:szCs w:val="26"/>
        </w:rPr>
        <w:t xml:space="preserve"> </w:t>
      </w:r>
      <w:r w:rsidR="00EF1B2B">
        <w:rPr>
          <w:rFonts w:eastAsia="Times New Roman" w:cs="Times New Roman"/>
          <w:sz w:val="26"/>
          <w:szCs w:val="26"/>
        </w:rPr>
        <w:t>рассмотрению</w:t>
      </w:r>
      <w:r w:rsidR="00EF1B2B" w:rsidRPr="00F7067D">
        <w:rPr>
          <w:rFonts w:eastAsia="Times New Roman" w:cs="Times New Roman"/>
          <w:sz w:val="26"/>
          <w:szCs w:val="26"/>
        </w:rPr>
        <w:t xml:space="preserve"> </w:t>
      </w:r>
      <w:r w:rsidR="00EF1B2B">
        <w:rPr>
          <w:rFonts w:eastAsia="Times New Roman" w:cs="Times New Roman"/>
          <w:sz w:val="26"/>
          <w:szCs w:val="26"/>
        </w:rPr>
        <w:t>проекта</w:t>
      </w:r>
      <w:r w:rsidR="00EF1B2B" w:rsidRPr="00F7067D">
        <w:rPr>
          <w:rFonts w:eastAsia="Times New Roman" w:cs="Times New Roman"/>
          <w:sz w:val="26"/>
          <w:szCs w:val="26"/>
        </w:rPr>
        <w:t xml:space="preserve"> </w:t>
      </w:r>
      <w:r w:rsidR="00EF1B2B">
        <w:rPr>
          <w:rFonts w:eastAsia="Times New Roman" w:cs="Times New Roman"/>
          <w:sz w:val="26"/>
          <w:szCs w:val="26"/>
        </w:rPr>
        <w:t>решения</w:t>
      </w:r>
      <w:r w:rsidR="00EF1B2B" w:rsidRPr="00F7067D">
        <w:rPr>
          <w:rFonts w:eastAsia="Times New Roman" w:cs="Times New Roman"/>
          <w:sz w:val="26"/>
          <w:szCs w:val="26"/>
        </w:rPr>
        <w:t xml:space="preserve"> </w:t>
      </w:r>
      <w:r w:rsidR="00EF1B2B">
        <w:rPr>
          <w:rFonts w:eastAsia="Times New Roman" w:cs="Times New Roman"/>
          <w:sz w:val="26"/>
          <w:szCs w:val="26"/>
        </w:rPr>
        <w:t>Боровской поселковой</w:t>
      </w:r>
      <w:r w:rsidR="00EF1B2B" w:rsidRPr="00F7067D">
        <w:rPr>
          <w:rFonts w:eastAsia="Times New Roman" w:cs="Times New Roman"/>
          <w:sz w:val="26"/>
          <w:szCs w:val="26"/>
        </w:rPr>
        <w:t xml:space="preserve"> </w:t>
      </w:r>
      <w:r w:rsidR="00EF1B2B">
        <w:rPr>
          <w:rFonts w:eastAsia="Times New Roman" w:cs="Times New Roman"/>
          <w:sz w:val="26"/>
          <w:szCs w:val="26"/>
        </w:rPr>
        <w:t>Думы</w:t>
      </w:r>
      <w:r w:rsidR="00EF1B2B" w:rsidRPr="00F7067D">
        <w:rPr>
          <w:rFonts w:eastAsia="Times New Roman" w:cs="Times New Roman"/>
          <w:sz w:val="26"/>
          <w:szCs w:val="26"/>
        </w:rPr>
        <w:t xml:space="preserve"> </w:t>
      </w:r>
      <w:r w:rsidR="00EF1B2B">
        <w:rPr>
          <w:rFonts w:eastAsia="Times New Roman" w:cs="Times New Roman"/>
          <w:sz w:val="26"/>
          <w:szCs w:val="26"/>
        </w:rPr>
        <w:t>«О</w:t>
      </w:r>
      <w:r w:rsidR="00EF1B2B" w:rsidRPr="00F7067D">
        <w:rPr>
          <w:rFonts w:eastAsia="Times New Roman" w:cs="Times New Roman"/>
          <w:sz w:val="26"/>
          <w:szCs w:val="26"/>
        </w:rPr>
        <w:t xml:space="preserve"> </w:t>
      </w:r>
      <w:r w:rsidR="00EF1B2B">
        <w:rPr>
          <w:rFonts w:eastAsia="Times New Roman" w:cs="Times New Roman"/>
          <w:sz w:val="26"/>
          <w:szCs w:val="26"/>
        </w:rPr>
        <w:t>внесении</w:t>
      </w:r>
      <w:r w:rsidR="00EF1B2B" w:rsidRPr="00F7067D">
        <w:rPr>
          <w:rFonts w:eastAsia="Times New Roman" w:cs="Times New Roman"/>
          <w:sz w:val="26"/>
          <w:szCs w:val="26"/>
        </w:rPr>
        <w:t xml:space="preserve"> </w:t>
      </w:r>
      <w:r w:rsidR="00EF1B2B">
        <w:rPr>
          <w:rFonts w:eastAsia="Times New Roman" w:cs="Times New Roman"/>
          <w:sz w:val="26"/>
          <w:szCs w:val="26"/>
        </w:rPr>
        <w:t>изменений</w:t>
      </w:r>
      <w:r w:rsidR="00EF1B2B" w:rsidRPr="00F7067D">
        <w:rPr>
          <w:rFonts w:eastAsia="Times New Roman" w:cs="Times New Roman"/>
          <w:sz w:val="26"/>
          <w:szCs w:val="26"/>
        </w:rPr>
        <w:t xml:space="preserve"> </w:t>
      </w:r>
      <w:r w:rsidR="00EF1B2B">
        <w:rPr>
          <w:rFonts w:eastAsia="Times New Roman" w:cs="Times New Roman"/>
          <w:sz w:val="26"/>
          <w:szCs w:val="26"/>
        </w:rPr>
        <w:t>и</w:t>
      </w:r>
      <w:r w:rsidR="00EF1B2B" w:rsidRPr="00F7067D">
        <w:rPr>
          <w:rFonts w:eastAsia="Times New Roman" w:cs="Times New Roman"/>
          <w:sz w:val="26"/>
          <w:szCs w:val="26"/>
        </w:rPr>
        <w:t xml:space="preserve"> </w:t>
      </w:r>
      <w:r w:rsidR="00EF1B2B">
        <w:rPr>
          <w:rFonts w:eastAsia="Times New Roman" w:cs="Times New Roman"/>
          <w:sz w:val="26"/>
          <w:szCs w:val="26"/>
        </w:rPr>
        <w:t>дополнений</w:t>
      </w:r>
      <w:r w:rsidR="00EF1B2B" w:rsidRPr="00F7067D">
        <w:rPr>
          <w:rFonts w:eastAsia="Times New Roman" w:cs="Times New Roman"/>
          <w:sz w:val="26"/>
          <w:szCs w:val="26"/>
        </w:rPr>
        <w:t xml:space="preserve"> </w:t>
      </w:r>
      <w:r w:rsidR="00EF1B2B">
        <w:rPr>
          <w:rFonts w:eastAsia="Times New Roman" w:cs="Times New Roman"/>
          <w:sz w:val="26"/>
          <w:szCs w:val="26"/>
        </w:rPr>
        <w:t>в</w:t>
      </w:r>
      <w:r w:rsidR="00EF1B2B" w:rsidRPr="00F7067D">
        <w:rPr>
          <w:rFonts w:eastAsia="Times New Roman" w:cs="Times New Roman"/>
          <w:sz w:val="26"/>
          <w:szCs w:val="26"/>
        </w:rPr>
        <w:t xml:space="preserve"> </w:t>
      </w:r>
      <w:r w:rsidR="00EF1B2B">
        <w:rPr>
          <w:rFonts w:eastAsia="Times New Roman" w:cs="Times New Roman"/>
          <w:sz w:val="26"/>
          <w:szCs w:val="26"/>
        </w:rPr>
        <w:t>Устав муниципального</w:t>
      </w:r>
      <w:r w:rsidR="00EF1B2B" w:rsidRPr="00F7067D">
        <w:rPr>
          <w:rFonts w:eastAsia="Times New Roman" w:cs="Times New Roman"/>
          <w:sz w:val="26"/>
          <w:szCs w:val="26"/>
        </w:rPr>
        <w:t xml:space="preserve"> </w:t>
      </w:r>
      <w:r w:rsidR="00EF1B2B">
        <w:rPr>
          <w:rFonts w:eastAsia="Times New Roman" w:cs="Times New Roman"/>
          <w:sz w:val="26"/>
          <w:szCs w:val="26"/>
        </w:rPr>
        <w:t>образования</w:t>
      </w:r>
      <w:r w:rsidR="00EF1B2B" w:rsidRPr="00F7067D">
        <w:rPr>
          <w:rFonts w:eastAsia="Times New Roman" w:cs="Times New Roman"/>
          <w:sz w:val="26"/>
          <w:szCs w:val="26"/>
        </w:rPr>
        <w:t xml:space="preserve"> </w:t>
      </w:r>
      <w:r w:rsidR="00EF1B2B">
        <w:rPr>
          <w:rFonts w:eastAsia="Times New Roman" w:cs="Times New Roman"/>
          <w:sz w:val="26"/>
          <w:szCs w:val="26"/>
        </w:rPr>
        <w:t>п</w:t>
      </w:r>
      <w:r w:rsidR="00EF1B2B" w:rsidRPr="00F7067D">
        <w:rPr>
          <w:rFonts w:eastAsia="Times New Roman" w:cs="Times New Roman"/>
          <w:sz w:val="26"/>
          <w:szCs w:val="26"/>
        </w:rPr>
        <w:t xml:space="preserve">. </w:t>
      </w:r>
      <w:r w:rsidR="00EF1B2B">
        <w:rPr>
          <w:rFonts w:eastAsia="Times New Roman" w:cs="Times New Roman"/>
          <w:sz w:val="26"/>
          <w:szCs w:val="26"/>
        </w:rPr>
        <w:t>Боровский</w:t>
      </w:r>
      <w:r w:rsidR="00EF1B2B" w:rsidRPr="00F7067D">
        <w:rPr>
          <w:rFonts w:eastAsia="Times New Roman" w:cs="Times New Roman"/>
          <w:sz w:val="26"/>
          <w:szCs w:val="26"/>
        </w:rPr>
        <w:t xml:space="preserve"> </w:t>
      </w:r>
      <w:r w:rsidR="00EF1B2B">
        <w:rPr>
          <w:rFonts w:eastAsia="Times New Roman" w:cs="Times New Roman"/>
          <w:sz w:val="26"/>
          <w:szCs w:val="26"/>
        </w:rPr>
        <w:t>Тюменского</w:t>
      </w:r>
      <w:r w:rsidR="00EF1B2B" w:rsidRPr="00F7067D">
        <w:rPr>
          <w:rFonts w:eastAsia="Times New Roman" w:cs="Times New Roman"/>
          <w:sz w:val="26"/>
          <w:szCs w:val="26"/>
        </w:rPr>
        <w:t xml:space="preserve"> </w:t>
      </w:r>
      <w:r w:rsidR="00EF1B2B">
        <w:rPr>
          <w:rFonts w:eastAsia="Times New Roman" w:cs="Times New Roman"/>
          <w:sz w:val="26"/>
          <w:szCs w:val="26"/>
        </w:rPr>
        <w:t>района Тюменской</w:t>
      </w:r>
      <w:r w:rsidR="00EF1B2B" w:rsidRPr="00F7067D">
        <w:rPr>
          <w:rFonts w:eastAsia="Times New Roman" w:cs="Times New Roman"/>
          <w:sz w:val="26"/>
          <w:szCs w:val="26"/>
        </w:rPr>
        <w:t xml:space="preserve"> </w:t>
      </w:r>
      <w:r w:rsidR="00EF1B2B">
        <w:rPr>
          <w:rFonts w:eastAsia="Times New Roman" w:cs="Times New Roman"/>
          <w:sz w:val="26"/>
          <w:szCs w:val="26"/>
        </w:rPr>
        <w:t>области»</w:t>
      </w:r>
      <w:r w:rsidR="00EF1B2B" w:rsidRPr="00F7067D">
        <w:rPr>
          <w:rFonts w:eastAsia="Times New Roman" w:cs="Times New Roman"/>
          <w:sz w:val="26"/>
          <w:szCs w:val="26"/>
        </w:rPr>
        <w:t xml:space="preserve"> </w:t>
      </w:r>
      <w:r w:rsidR="00EF1B2B">
        <w:rPr>
          <w:rFonts w:eastAsia="Times New Roman" w:cs="Times New Roman"/>
          <w:sz w:val="26"/>
          <w:szCs w:val="26"/>
        </w:rPr>
        <w:t>считать</w:t>
      </w:r>
      <w:r w:rsidR="00EF1B2B" w:rsidRPr="00F7067D">
        <w:rPr>
          <w:rFonts w:eastAsia="Times New Roman" w:cs="Times New Roman"/>
          <w:sz w:val="26"/>
          <w:szCs w:val="26"/>
        </w:rPr>
        <w:t xml:space="preserve"> </w:t>
      </w:r>
      <w:r w:rsidR="00EF1B2B">
        <w:rPr>
          <w:rFonts w:eastAsia="Times New Roman" w:cs="Times New Roman"/>
          <w:sz w:val="26"/>
          <w:szCs w:val="26"/>
        </w:rPr>
        <w:t>состоявшимися</w:t>
      </w:r>
      <w:r w:rsidR="001E1CED">
        <w:rPr>
          <w:rFonts w:eastAsia="Times New Roman" w:cs="Times New Roman"/>
          <w:sz w:val="26"/>
          <w:szCs w:val="26"/>
        </w:rPr>
        <w:t>.</w:t>
      </w:r>
    </w:p>
    <w:p w:rsidR="001E1CED" w:rsidRPr="001E1CED" w:rsidRDefault="001E1CED" w:rsidP="00F7067D">
      <w:pPr>
        <w:shd w:val="clear" w:color="auto" w:fill="FFFFFF"/>
        <w:ind w:left="43" w:firstLine="666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2. </w:t>
      </w:r>
      <w:r w:rsidRPr="001E1CED">
        <w:rPr>
          <w:rFonts w:eastAsia="Times New Roman" w:cs="Times New Roman"/>
          <w:sz w:val="26"/>
          <w:szCs w:val="26"/>
        </w:rPr>
        <w:t>Поддержать проект решения Боровской поселковой Думы «О внесении изменений и дополнений в Устав муниципального образования посёлок Боровский»</w:t>
      </w:r>
      <w:r>
        <w:rPr>
          <w:rFonts w:eastAsia="Times New Roman" w:cs="Times New Roman"/>
          <w:sz w:val="26"/>
          <w:szCs w:val="26"/>
        </w:rPr>
        <w:t>.</w:t>
      </w:r>
      <w:r w:rsidRPr="001E1CED">
        <w:rPr>
          <w:rFonts w:eastAsia="Times New Roman" w:cs="Times New Roman"/>
          <w:sz w:val="26"/>
          <w:szCs w:val="26"/>
        </w:rPr>
        <w:t xml:space="preserve">   </w:t>
      </w:r>
    </w:p>
    <w:p w:rsidR="001E1CED" w:rsidRPr="001E1CED" w:rsidRDefault="001E1CED" w:rsidP="00F7067D">
      <w:pPr>
        <w:shd w:val="clear" w:color="auto" w:fill="FFFFFF"/>
        <w:ind w:left="43" w:firstLine="666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3</w:t>
      </w:r>
      <w:r w:rsidRPr="001E1CED">
        <w:rPr>
          <w:rFonts w:eastAsia="Times New Roman" w:cs="Times New Roman"/>
          <w:sz w:val="26"/>
          <w:szCs w:val="26"/>
        </w:rPr>
        <w:t xml:space="preserve">. Направить заключение Комиссии о результатах публичных слушаний по проекту решения Боровской поселковой Думы «О внесении изменений и дополнений в Устав муниципального образования посёлок Боровский», протокол публичных слушаний в </w:t>
      </w:r>
      <w:proofErr w:type="spellStart"/>
      <w:r w:rsidRPr="001E1CED">
        <w:rPr>
          <w:rFonts w:eastAsia="Times New Roman" w:cs="Times New Roman"/>
          <w:sz w:val="26"/>
          <w:szCs w:val="26"/>
        </w:rPr>
        <w:t>Боровскую</w:t>
      </w:r>
      <w:proofErr w:type="spellEnd"/>
      <w:r w:rsidRPr="001E1CED">
        <w:rPr>
          <w:rFonts w:eastAsia="Times New Roman" w:cs="Times New Roman"/>
          <w:sz w:val="26"/>
          <w:szCs w:val="26"/>
        </w:rPr>
        <w:t xml:space="preserve"> поселковую Думу.</w:t>
      </w:r>
    </w:p>
    <w:p w:rsidR="00F7067D" w:rsidRDefault="001E1CED" w:rsidP="00F7067D">
      <w:pPr>
        <w:shd w:val="clear" w:color="auto" w:fill="FFFFFF"/>
        <w:ind w:left="43" w:firstLine="666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4</w:t>
      </w:r>
      <w:r w:rsidRPr="001E1CED">
        <w:rPr>
          <w:rFonts w:eastAsia="Times New Roman" w:cs="Times New Roman"/>
          <w:sz w:val="26"/>
          <w:szCs w:val="26"/>
        </w:rPr>
        <w:t>.</w:t>
      </w:r>
      <w:r>
        <w:rPr>
          <w:rFonts w:eastAsia="Times New Roman" w:cs="Times New Roman"/>
          <w:sz w:val="26"/>
          <w:szCs w:val="26"/>
        </w:rPr>
        <w:t xml:space="preserve"> </w:t>
      </w:r>
      <w:r w:rsidRPr="001E1CED">
        <w:rPr>
          <w:rFonts w:eastAsia="Times New Roman" w:cs="Times New Roman"/>
          <w:sz w:val="26"/>
          <w:szCs w:val="26"/>
        </w:rPr>
        <w:t xml:space="preserve">Опубликовать заключение Комиссии о результатах публичных слушаний по проекту решения Боровской поселковой Думы «О внесении изменений и дополнений в Устав муниципального образования посёлок Боровский» в газете «Боровские вести» и разместить на официальном сайте муниципального образования посёлок Боровский в информационно-коммуникационной сети интернет. </w:t>
      </w:r>
    </w:p>
    <w:p w:rsidR="00EF1B2B" w:rsidRPr="00F7067D" w:rsidRDefault="00F7067D" w:rsidP="00F7067D">
      <w:pPr>
        <w:shd w:val="clear" w:color="auto" w:fill="FFFFFF"/>
        <w:ind w:left="43" w:firstLine="666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Голосовали: За – 18, против – 0, воздержались – 0.</w:t>
      </w:r>
      <w:r w:rsidR="001E1CED" w:rsidRPr="001E1CED">
        <w:rPr>
          <w:rFonts w:eastAsia="Times New Roman" w:cs="Times New Roman"/>
          <w:sz w:val="26"/>
          <w:szCs w:val="26"/>
        </w:rPr>
        <w:t xml:space="preserve">      </w:t>
      </w:r>
    </w:p>
    <w:p w:rsidR="00EF1B2B" w:rsidRDefault="00EF1B2B" w:rsidP="00EC6B6A">
      <w:pPr>
        <w:shd w:val="clear" w:color="auto" w:fill="FFFFFF"/>
        <w:ind w:left="29"/>
        <w:rPr>
          <w:rFonts w:eastAsia="Times New Roman" w:cs="Times New Roman"/>
          <w:spacing w:val="-5"/>
          <w:sz w:val="26"/>
          <w:szCs w:val="26"/>
        </w:rPr>
      </w:pPr>
    </w:p>
    <w:p w:rsidR="001E1CED" w:rsidRDefault="001E1CED" w:rsidP="00EC6B6A">
      <w:pPr>
        <w:shd w:val="clear" w:color="auto" w:fill="FFFFFF"/>
        <w:ind w:left="29"/>
        <w:rPr>
          <w:rFonts w:eastAsia="Times New Roman" w:cs="Times New Roman"/>
          <w:spacing w:val="-5"/>
          <w:sz w:val="26"/>
          <w:szCs w:val="26"/>
        </w:rPr>
      </w:pPr>
    </w:p>
    <w:p w:rsidR="0035641D" w:rsidRDefault="00EF1B2B" w:rsidP="00EC6B6A">
      <w:pPr>
        <w:shd w:val="clear" w:color="auto" w:fill="FFFFFF"/>
        <w:ind w:left="29"/>
        <w:rPr>
          <w:rFonts w:eastAsia="Times New Roman" w:cs="Times New Roman"/>
          <w:spacing w:val="-5"/>
          <w:sz w:val="26"/>
          <w:szCs w:val="26"/>
        </w:rPr>
      </w:pPr>
      <w:r>
        <w:rPr>
          <w:rFonts w:eastAsia="Times New Roman" w:cs="Times New Roman"/>
          <w:spacing w:val="-5"/>
          <w:sz w:val="26"/>
          <w:szCs w:val="26"/>
        </w:rPr>
        <w:t>Председатель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 xml:space="preserve">комиссии                                 </w:t>
      </w:r>
      <w:r w:rsidR="001E1CED">
        <w:rPr>
          <w:rFonts w:eastAsia="Times New Roman" w:cs="Times New Roman"/>
          <w:spacing w:val="-5"/>
          <w:sz w:val="26"/>
          <w:szCs w:val="26"/>
        </w:rPr>
        <w:t xml:space="preserve">          </w:t>
      </w:r>
      <w:r>
        <w:rPr>
          <w:rFonts w:eastAsia="Times New Roman" w:cs="Times New Roman"/>
          <w:spacing w:val="-5"/>
          <w:sz w:val="26"/>
          <w:szCs w:val="26"/>
        </w:rPr>
        <w:t xml:space="preserve">        С.В.Лейс </w:t>
      </w:r>
    </w:p>
    <w:p w:rsidR="00EF1B2B" w:rsidRDefault="00EF1B2B" w:rsidP="00EC6B6A">
      <w:pPr>
        <w:shd w:val="clear" w:color="auto" w:fill="FFFFFF"/>
        <w:ind w:left="29"/>
        <w:rPr>
          <w:rFonts w:eastAsia="Times New Roman" w:cs="Times New Roman"/>
          <w:spacing w:val="-5"/>
          <w:sz w:val="26"/>
          <w:szCs w:val="26"/>
        </w:rPr>
      </w:pPr>
    </w:p>
    <w:p w:rsidR="00EF1B2B" w:rsidRDefault="00EF1B2B" w:rsidP="00EC6B6A">
      <w:pPr>
        <w:shd w:val="clear" w:color="auto" w:fill="FFFFFF"/>
        <w:ind w:left="29"/>
      </w:pPr>
      <w:r>
        <w:rPr>
          <w:rFonts w:eastAsia="Times New Roman" w:cs="Times New Roman"/>
          <w:spacing w:val="-5"/>
          <w:sz w:val="26"/>
          <w:szCs w:val="26"/>
        </w:rPr>
        <w:t xml:space="preserve">Секретарь                                              </w:t>
      </w:r>
      <w:r w:rsidR="001E1CED">
        <w:rPr>
          <w:rFonts w:eastAsia="Times New Roman" w:cs="Times New Roman"/>
          <w:spacing w:val="-5"/>
          <w:sz w:val="26"/>
          <w:szCs w:val="26"/>
        </w:rPr>
        <w:t xml:space="preserve">          </w:t>
      </w:r>
      <w:r>
        <w:rPr>
          <w:rFonts w:eastAsia="Times New Roman" w:cs="Times New Roman"/>
          <w:spacing w:val="-5"/>
          <w:sz w:val="26"/>
          <w:szCs w:val="26"/>
        </w:rPr>
        <w:t xml:space="preserve">          </w:t>
      </w:r>
      <w:proofErr w:type="spellStart"/>
      <w:r w:rsidR="001E1CED">
        <w:rPr>
          <w:rFonts w:eastAsia="Times New Roman" w:cs="Times New Roman"/>
          <w:spacing w:val="-5"/>
          <w:sz w:val="26"/>
          <w:szCs w:val="26"/>
        </w:rPr>
        <w:t>С.В.Козик</w:t>
      </w:r>
      <w:proofErr w:type="spellEnd"/>
    </w:p>
    <w:p w:rsidR="00EF1B2B" w:rsidRDefault="00EF1B2B" w:rsidP="00EC6B6A">
      <w:pPr>
        <w:shd w:val="clear" w:color="auto" w:fill="FFFFFF"/>
        <w:ind w:left="22"/>
        <w:rPr>
          <w:rFonts w:eastAsia="Times New Roman" w:cs="Times New Roman"/>
          <w:spacing w:val="-11"/>
          <w:sz w:val="26"/>
          <w:szCs w:val="26"/>
        </w:rPr>
      </w:pPr>
    </w:p>
    <w:p w:rsidR="0035641D" w:rsidRDefault="00EF1B2B" w:rsidP="00EC6B6A">
      <w:pPr>
        <w:shd w:val="clear" w:color="auto" w:fill="FFFFFF"/>
        <w:ind w:left="22"/>
        <w:sectPr w:rsidR="0035641D" w:rsidSect="00F7067D">
          <w:pgSz w:w="11909" w:h="16834"/>
          <w:pgMar w:top="1134" w:right="567" w:bottom="1134" w:left="1701" w:header="720" w:footer="720" w:gutter="0"/>
          <w:cols w:space="60"/>
          <w:noEndnote/>
        </w:sectPr>
      </w:pPr>
      <w:r>
        <w:t xml:space="preserve">                      </w:t>
      </w:r>
    </w:p>
    <w:p w:rsidR="001E1CED" w:rsidRDefault="00EF1B2B" w:rsidP="00EC6B6A">
      <w:pPr>
        <w:shd w:val="clear" w:color="auto" w:fill="FFFFFF"/>
        <w:ind w:left="1678" w:right="1656"/>
        <w:jc w:val="center"/>
        <w:rPr>
          <w:rFonts w:eastAsia="Times New Roman" w:cs="Times New Roman"/>
          <w:spacing w:val="-1"/>
          <w:sz w:val="26"/>
          <w:szCs w:val="26"/>
        </w:rPr>
      </w:pPr>
      <w:r>
        <w:rPr>
          <w:rFonts w:eastAsia="Times New Roman" w:cs="Times New Roman"/>
          <w:spacing w:val="-1"/>
          <w:sz w:val="26"/>
          <w:szCs w:val="26"/>
        </w:rPr>
        <w:lastRenderedPageBreak/>
        <w:t>Участники</w:t>
      </w:r>
      <w:r>
        <w:rPr>
          <w:rFonts w:eastAsia="Times New Roman"/>
          <w:spacing w:val="-1"/>
          <w:sz w:val="26"/>
          <w:szCs w:val="26"/>
        </w:rPr>
        <w:t xml:space="preserve"> </w:t>
      </w:r>
      <w:proofErr w:type="gramStart"/>
      <w:r>
        <w:rPr>
          <w:rFonts w:eastAsia="Times New Roman" w:cs="Times New Roman"/>
          <w:spacing w:val="-1"/>
          <w:sz w:val="26"/>
          <w:szCs w:val="26"/>
        </w:rPr>
        <w:t>публичных</w:t>
      </w:r>
      <w:proofErr w:type="gramEnd"/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 xml:space="preserve">слушании </w:t>
      </w:r>
    </w:p>
    <w:p w:rsidR="0035641D" w:rsidRDefault="00EF1B2B" w:rsidP="00EC6B6A">
      <w:pPr>
        <w:shd w:val="clear" w:color="auto" w:fill="FFFFFF"/>
        <w:ind w:left="1678" w:right="1656"/>
        <w:jc w:val="center"/>
      </w:pPr>
      <w:r>
        <w:rPr>
          <w:rFonts w:eastAsia="Times New Roman" w:cs="Times New Roman"/>
          <w:spacing w:val="-2"/>
          <w:sz w:val="26"/>
          <w:szCs w:val="26"/>
        </w:rPr>
        <w:t>по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проекту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решения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Боровской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поселковой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Думы</w:t>
      </w:r>
    </w:p>
    <w:p w:rsidR="0035641D" w:rsidRDefault="00EF1B2B" w:rsidP="00EC6B6A">
      <w:pPr>
        <w:shd w:val="clear" w:color="auto" w:fill="FFFFFF"/>
        <w:ind w:left="929" w:hanging="929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pacing w:val="-2"/>
          <w:sz w:val="26"/>
          <w:szCs w:val="26"/>
        </w:rPr>
        <w:t>«О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внесении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изменений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и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дополнений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в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Устав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муниципального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 xml:space="preserve">образования </w:t>
      </w:r>
      <w:r>
        <w:rPr>
          <w:rFonts w:eastAsia="Times New Roman" w:cs="Times New Roman"/>
          <w:sz w:val="26"/>
          <w:szCs w:val="26"/>
        </w:rPr>
        <w:t>поселок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Боровский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Тюменского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района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Тюменской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области»</w:t>
      </w:r>
    </w:p>
    <w:p w:rsidR="001E1CED" w:rsidRDefault="001E1CED" w:rsidP="00EC6B6A">
      <w:pPr>
        <w:shd w:val="clear" w:color="auto" w:fill="FFFFFF"/>
        <w:ind w:left="929" w:hanging="929"/>
        <w:rPr>
          <w:rFonts w:eastAsia="Times New Roman" w:cs="Times New Roman"/>
          <w:sz w:val="26"/>
          <w:szCs w:val="26"/>
        </w:rPr>
      </w:pPr>
    </w:p>
    <w:p w:rsidR="001E1CED" w:rsidRDefault="001E1CED" w:rsidP="00EC6B6A">
      <w:pPr>
        <w:shd w:val="clear" w:color="auto" w:fill="FFFFFF"/>
        <w:ind w:left="929" w:hanging="929"/>
        <w:rPr>
          <w:rFonts w:eastAsia="Times New Roman" w:cs="Times New Roman"/>
          <w:sz w:val="26"/>
          <w:szCs w:val="26"/>
        </w:rPr>
      </w:pPr>
    </w:p>
    <w:p w:rsidR="001E1CED" w:rsidRDefault="001E1CED" w:rsidP="00EC6B6A">
      <w:pPr>
        <w:shd w:val="clear" w:color="auto" w:fill="FFFFFF"/>
        <w:ind w:left="929" w:hanging="929"/>
        <w:rPr>
          <w:rFonts w:eastAsia="Times New Roman" w:cs="Times New Roman"/>
          <w:sz w:val="26"/>
          <w:szCs w:val="26"/>
        </w:rPr>
      </w:pPr>
    </w:p>
    <w:p w:rsidR="001E1CED" w:rsidRPr="001E1CED" w:rsidRDefault="001E1CED" w:rsidP="001E1CED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ind w:left="1134" w:hanging="774"/>
        <w:rPr>
          <w:rFonts w:eastAsia="Times New Roman" w:cs="Times New Roman"/>
          <w:sz w:val="26"/>
          <w:szCs w:val="26"/>
        </w:rPr>
      </w:pPr>
      <w:r w:rsidRPr="001E1CED">
        <w:rPr>
          <w:rFonts w:eastAsia="Times New Roman" w:cs="Times New Roman"/>
          <w:spacing w:val="-5"/>
          <w:sz w:val="26"/>
          <w:szCs w:val="26"/>
        </w:rPr>
        <w:t>Новикова</w:t>
      </w:r>
      <w:r w:rsidRPr="001E1CED">
        <w:rPr>
          <w:rFonts w:eastAsia="Times New Roman"/>
          <w:spacing w:val="-5"/>
          <w:sz w:val="26"/>
          <w:szCs w:val="26"/>
        </w:rPr>
        <w:t xml:space="preserve"> </w:t>
      </w:r>
      <w:r w:rsidRPr="001E1CED">
        <w:rPr>
          <w:rFonts w:eastAsia="Times New Roman" w:cs="Times New Roman"/>
          <w:spacing w:val="-5"/>
          <w:sz w:val="26"/>
          <w:szCs w:val="26"/>
        </w:rPr>
        <w:t>А</w:t>
      </w:r>
      <w:r w:rsidRPr="001E1CED">
        <w:rPr>
          <w:rFonts w:eastAsia="Times New Roman"/>
          <w:spacing w:val="-5"/>
          <w:sz w:val="26"/>
          <w:szCs w:val="26"/>
        </w:rPr>
        <w:t>.</w:t>
      </w:r>
      <w:r w:rsidRPr="001E1CED">
        <w:rPr>
          <w:rFonts w:eastAsia="Times New Roman" w:cs="Times New Roman"/>
          <w:spacing w:val="-5"/>
          <w:sz w:val="26"/>
          <w:szCs w:val="26"/>
        </w:rPr>
        <w:t>А</w:t>
      </w:r>
      <w:r w:rsidRPr="001E1CED">
        <w:rPr>
          <w:rFonts w:eastAsia="Times New Roman"/>
          <w:spacing w:val="-5"/>
          <w:sz w:val="26"/>
          <w:szCs w:val="26"/>
        </w:rPr>
        <w:t>.</w:t>
      </w:r>
    </w:p>
    <w:p w:rsidR="001E1CED" w:rsidRPr="001E1CED" w:rsidRDefault="001E1CED" w:rsidP="001E1CED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ind w:left="1134" w:hanging="774"/>
        <w:rPr>
          <w:rFonts w:eastAsia="Times New Roman" w:cs="Times New Roman"/>
          <w:sz w:val="26"/>
          <w:szCs w:val="26"/>
        </w:rPr>
      </w:pPr>
      <w:proofErr w:type="spellStart"/>
      <w:r w:rsidRPr="001E1CED">
        <w:rPr>
          <w:rFonts w:eastAsia="Times New Roman" w:cs="Times New Roman"/>
          <w:sz w:val="26"/>
          <w:szCs w:val="26"/>
        </w:rPr>
        <w:t>Вафина</w:t>
      </w:r>
      <w:proofErr w:type="spellEnd"/>
      <w:r w:rsidRPr="001E1CED">
        <w:rPr>
          <w:rFonts w:eastAsia="Times New Roman"/>
          <w:sz w:val="26"/>
          <w:szCs w:val="26"/>
        </w:rPr>
        <w:t xml:space="preserve"> </w:t>
      </w:r>
      <w:r w:rsidRPr="001E1CED">
        <w:rPr>
          <w:rFonts w:eastAsia="Times New Roman" w:cs="Times New Roman"/>
          <w:sz w:val="26"/>
          <w:szCs w:val="26"/>
        </w:rPr>
        <w:t>В</w:t>
      </w:r>
      <w:r w:rsidRPr="001E1CED">
        <w:rPr>
          <w:rFonts w:eastAsia="Times New Roman"/>
          <w:sz w:val="26"/>
          <w:szCs w:val="26"/>
        </w:rPr>
        <w:t>.</w:t>
      </w:r>
      <w:r w:rsidRPr="001E1CED">
        <w:rPr>
          <w:rFonts w:eastAsia="Times New Roman" w:cs="Times New Roman"/>
          <w:sz w:val="26"/>
          <w:szCs w:val="26"/>
        </w:rPr>
        <w:t>В</w:t>
      </w:r>
      <w:r w:rsidRPr="001E1CED">
        <w:rPr>
          <w:rFonts w:eastAsia="Times New Roman"/>
          <w:sz w:val="26"/>
          <w:szCs w:val="26"/>
        </w:rPr>
        <w:t>.</w:t>
      </w:r>
    </w:p>
    <w:p w:rsidR="001E1CED" w:rsidRPr="001E1CED" w:rsidRDefault="001E1CED" w:rsidP="001E1CED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ind w:left="1134" w:hanging="774"/>
        <w:rPr>
          <w:rFonts w:eastAsia="Times New Roman" w:cs="Times New Roman"/>
          <w:sz w:val="26"/>
          <w:szCs w:val="26"/>
        </w:rPr>
      </w:pPr>
      <w:r w:rsidRPr="001E1CED">
        <w:rPr>
          <w:rFonts w:eastAsia="Times New Roman" w:cs="Times New Roman"/>
          <w:spacing w:val="-5"/>
          <w:sz w:val="26"/>
          <w:szCs w:val="26"/>
        </w:rPr>
        <w:t>Новикова</w:t>
      </w:r>
      <w:r w:rsidRPr="001E1CED">
        <w:rPr>
          <w:rFonts w:eastAsia="Times New Roman"/>
          <w:spacing w:val="-5"/>
          <w:sz w:val="26"/>
          <w:szCs w:val="26"/>
        </w:rPr>
        <w:t xml:space="preserve"> </w:t>
      </w:r>
      <w:r w:rsidRPr="001E1CED">
        <w:rPr>
          <w:rFonts w:eastAsia="Times New Roman" w:cs="Times New Roman"/>
          <w:spacing w:val="-5"/>
          <w:sz w:val="26"/>
          <w:szCs w:val="26"/>
        </w:rPr>
        <w:t>А</w:t>
      </w:r>
      <w:r w:rsidRPr="001E1CED">
        <w:rPr>
          <w:rFonts w:eastAsia="Times New Roman"/>
          <w:spacing w:val="-5"/>
          <w:sz w:val="26"/>
          <w:szCs w:val="26"/>
        </w:rPr>
        <w:t>.</w:t>
      </w:r>
      <w:r w:rsidRPr="001E1CED">
        <w:rPr>
          <w:rFonts w:eastAsia="Times New Roman" w:cs="Times New Roman"/>
          <w:spacing w:val="-5"/>
          <w:sz w:val="26"/>
          <w:szCs w:val="26"/>
        </w:rPr>
        <w:t>А</w:t>
      </w:r>
      <w:r w:rsidRPr="001E1CED">
        <w:rPr>
          <w:rFonts w:eastAsia="Times New Roman"/>
          <w:spacing w:val="-5"/>
          <w:sz w:val="26"/>
          <w:szCs w:val="26"/>
        </w:rPr>
        <w:t>.</w:t>
      </w:r>
    </w:p>
    <w:p w:rsidR="001E1CED" w:rsidRPr="001E1CED" w:rsidRDefault="001E1CED" w:rsidP="001E1CED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ind w:left="1134" w:hanging="774"/>
        <w:rPr>
          <w:rFonts w:eastAsia="Times New Roman" w:cs="Times New Roman"/>
          <w:sz w:val="26"/>
          <w:szCs w:val="26"/>
        </w:rPr>
      </w:pPr>
      <w:r w:rsidRPr="001E1CED">
        <w:rPr>
          <w:rFonts w:eastAsia="Times New Roman" w:cs="Times New Roman"/>
          <w:sz w:val="26"/>
          <w:szCs w:val="26"/>
        </w:rPr>
        <w:t>Ершова</w:t>
      </w:r>
      <w:r w:rsidRPr="001E1CED">
        <w:rPr>
          <w:rFonts w:eastAsia="Times New Roman"/>
          <w:sz w:val="26"/>
          <w:szCs w:val="26"/>
        </w:rPr>
        <w:t xml:space="preserve"> </w:t>
      </w:r>
      <w:r w:rsidRPr="001E1CED">
        <w:rPr>
          <w:rFonts w:eastAsia="Times New Roman" w:cs="Times New Roman"/>
          <w:sz w:val="26"/>
          <w:szCs w:val="26"/>
        </w:rPr>
        <w:t>Г</w:t>
      </w:r>
      <w:r w:rsidRPr="001E1CED">
        <w:rPr>
          <w:rFonts w:eastAsia="Times New Roman"/>
          <w:sz w:val="26"/>
          <w:szCs w:val="26"/>
        </w:rPr>
        <w:t>.</w:t>
      </w:r>
      <w:proofErr w:type="gramStart"/>
      <w:r w:rsidRPr="001E1CED">
        <w:rPr>
          <w:rFonts w:eastAsia="Times New Roman" w:cs="Times New Roman"/>
          <w:sz w:val="26"/>
          <w:szCs w:val="26"/>
        </w:rPr>
        <w:t>С</w:t>
      </w:r>
      <w:proofErr w:type="gramEnd"/>
    </w:p>
    <w:p w:rsidR="001E1CED" w:rsidRPr="001E1CED" w:rsidRDefault="001E1CED" w:rsidP="001E1CED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ind w:left="1134" w:hanging="774"/>
        <w:rPr>
          <w:rFonts w:eastAsia="Times New Roman" w:cs="Times New Roman"/>
          <w:sz w:val="26"/>
          <w:szCs w:val="26"/>
        </w:rPr>
      </w:pPr>
      <w:r w:rsidRPr="001E1CED">
        <w:rPr>
          <w:rFonts w:eastAsia="Times New Roman" w:cs="Times New Roman"/>
          <w:sz w:val="26"/>
          <w:szCs w:val="26"/>
        </w:rPr>
        <w:t>Иванова</w:t>
      </w:r>
      <w:r w:rsidRPr="001E1CED">
        <w:rPr>
          <w:rFonts w:eastAsia="Times New Roman"/>
          <w:sz w:val="26"/>
          <w:szCs w:val="26"/>
        </w:rPr>
        <w:t xml:space="preserve"> </w:t>
      </w:r>
      <w:r w:rsidRPr="001E1CED">
        <w:rPr>
          <w:rFonts w:eastAsia="Times New Roman" w:cs="Times New Roman"/>
          <w:sz w:val="26"/>
          <w:szCs w:val="26"/>
        </w:rPr>
        <w:t>Н</w:t>
      </w:r>
      <w:r w:rsidRPr="001E1CED">
        <w:rPr>
          <w:rFonts w:eastAsia="Times New Roman"/>
          <w:sz w:val="26"/>
          <w:szCs w:val="26"/>
        </w:rPr>
        <w:t>.</w:t>
      </w:r>
      <w:r w:rsidRPr="001E1CED">
        <w:rPr>
          <w:rFonts w:eastAsia="Times New Roman" w:cs="Times New Roman"/>
          <w:sz w:val="26"/>
          <w:szCs w:val="26"/>
        </w:rPr>
        <w:t>И</w:t>
      </w:r>
      <w:r w:rsidRPr="001E1CED">
        <w:rPr>
          <w:rFonts w:eastAsia="Times New Roman"/>
          <w:sz w:val="26"/>
          <w:szCs w:val="26"/>
        </w:rPr>
        <w:t>.</w:t>
      </w:r>
    </w:p>
    <w:p w:rsidR="001E1CED" w:rsidRPr="001E1CED" w:rsidRDefault="001E1CED" w:rsidP="001E1CED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ind w:left="1134" w:hanging="774"/>
        <w:rPr>
          <w:rFonts w:eastAsia="Times New Roman"/>
          <w:sz w:val="26"/>
          <w:szCs w:val="26"/>
        </w:rPr>
      </w:pPr>
      <w:proofErr w:type="spellStart"/>
      <w:r w:rsidRPr="001E1CED">
        <w:rPr>
          <w:rFonts w:eastAsia="Times New Roman" w:cs="Times New Roman"/>
          <w:sz w:val="26"/>
          <w:szCs w:val="26"/>
        </w:rPr>
        <w:t>Коцур</w:t>
      </w:r>
      <w:proofErr w:type="spellEnd"/>
      <w:r w:rsidRPr="001E1CED">
        <w:rPr>
          <w:rFonts w:eastAsia="Times New Roman"/>
          <w:sz w:val="26"/>
          <w:szCs w:val="26"/>
        </w:rPr>
        <w:t xml:space="preserve"> </w:t>
      </w:r>
      <w:r w:rsidRPr="001E1CED">
        <w:rPr>
          <w:rFonts w:eastAsia="Times New Roman" w:cs="Times New Roman"/>
          <w:sz w:val="26"/>
          <w:szCs w:val="26"/>
        </w:rPr>
        <w:t>В</w:t>
      </w:r>
      <w:r w:rsidRPr="001E1CED">
        <w:rPr>
          <w:rFonts w:eastAsia="Times New Roman"/>
          <w:sz w:val="26"/>
          <w:szCs w:val="26"/>
        </w:rPr>
        <w:t>.</w:t>
      </w:r>
      <w:r w:rsidRPr="001E1CED">
        <w:rPr>
          <w:rFonts w:eastAsia="Times New Roman" w:cs="Times New Roman"/>
          <w:sz w:val="26"/>
          <w:szCs w:val="26"/>
        </w:rPr>
        <w:t>М</w:t>
      </w:r>
      <w:r w:rsidRPr="001E1CED">
        <w:rPr>
          <w:rFonts w:eastAsia="Times New Roman"/>
          <w:sz w:val="26"/>
          <w:szCs w:val="26"/>
        </w:rPr>
        <w:t>.</w:t>
      </w:r>
    </w:p>
    <w:p w:rsidR="001E1CED" w:rsidRPr="001E1CED" w:rsidRDefault="001E1CED" w:rsidP="001E1CED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ind w:left="1134" w:hanging="774"/>
        <w:rPr>
          <w:rFonts w:eastAsia="Times New Roman"/>
          <w:sz w:val="26"/>
          <w:szCs w:val="26"/>
        </w:rPr>
      </w:pPr>
      <w:proofErr w:type="spellStart"/>
      <w:r w:rsidRPr="001E1CED">
        <w:rPr>
          <w:rFonts w:eastAsia="Times New Roman" w:cs="Times New Roman"/>
          <w:sz w:val="26"/>
          <w:szCs w:val="26"/>
        </w:rPr>
        <w:t>Климшина</w:t>
      </w:r>
      <w:proofErr w:type="spellEnd"/>
      <w:r w:rsidRPr="001E1CED">
        <w:rPr>
          <w:rFonts w:eastAsia="Times New Roman"/>
          <w:sz w:val="26"/>
          <w:szCs w:val="26"/>
        </w:rPr>
        <w:t xml:space="preserve"> </w:t>
      </w:r>
      <w:r w:rsidRPr="001E1CED">
        <w:rPr>
          <w:rFonts w:eastAsia="Times New Roman" w:cs="Times New Roman"/>
          <w:sz w:val="26"/>
          <w:szCs w:val="26"/>
        </w:rPr>
        <w:t>СИ</w:t>
      </w:r>
      <w:r w:rsidRPr="001E1CED">
        <w:rPr>
          <w:rFonts w:eastAsia="Times New Roman"/>
          <w:sz w:val="26"/>
          <w:szCs w:val="26"/>
        </w:rPr>
        <w:t>.</w:t>
      </w:r>
    </w:p>
    <w:p w:rsidR="001E1CED" w:rsidRPr="001E1CED" w:rsidRDefault="001E1CED" w:rsidP="001E1CED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ind w:left="1134" w:hanging="774"/>
        <w:rPr>
          <w:rFonts w:eastAsia="Times New Roman"/>
          <w:sz w:val="26"/>
          <w:szCs w:val="26"/>
        </w:rPr>
      </w:pPr>
      <w:r w:rsidRPr="001E1CED">
        <w:rPr>
          <w:rFonts w:eastAsia="Times New Roman" w:cs="Times New Roman"/>
          <w:sz w:val="26"/>
          <w:szCs w:val="26"/>
        </w:rPr>
        <w:t>Кайзер</w:t>
      </w:r>
      <w:r w:rsidRPr="001E1CED">
        <w:rPr>
          <w:rFonts w:eastAsia="Times New Roman"/>
          <w:sz w:val="26"/>
          <w:szCs w:val="26"/>
        </w:rPr>
        <w:t xml:space="preserve"> </w:t>
      </w:r>
      <w:r w:rsidRPr="001E1CED">
        <w:rPr>
          <w:rFonts w:eastAsia="Times New Roman" w:cs="Times New Roman"/>
          <w:sz w:val="26"/>
          <w:szCs w:val="26"/>
        </w:rPr>
        <w:t>Н</w:t>
      </w:r>
      <w:r w:rsidRPr="001E1CED">
        <w:rPr>
          <w:rFonts w:eastAsia="Times New Roman"/>
          <w:sz w:val="26"/>
          <w:szCs w:val="26"/>
        </w:rPr>
        <w:t>.</w:t>
      </w:r>
      <w:r w:rsidRPr="001E1CED">
        <w:rPr>
          <w:rFonts w:eastAsia="Times New Roman" w:cs="Times New Roman"/>
          <w:sz w:val="26"/>
          <w:szCs w:val="26"/>
        </w:rPr>
        <w:t>Э</w:t>
      </w:r>
      <w:r w:rsidRPr="001E1CED">
        <w:rPr>
          <w:rFonts w:eastAsia="Times New Roman"/>
          <w:sz w:val="26"/>
          <w:szCs w:val="26"/>
        </w:rPr>
        <w:t>.</w:t>
      </w:r>
    </w:p>
    <w:p w:rsidR="001E1CED" w:rsidRPr="001E1CED" w:rsidRDefault="001E1CED" w:rsidP="001E1CED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ind w:left="1134" w:hanging="774"/>
        <w:rPr>
          <w:rFonts w:eastAsia="Times New Roman"/>
          <w:sz w:val="26"/>
          <w:szCs w:val="26"/>
        </w:rPr>
      </w:pPr>
      <w:r w:rsidRPr="001E1CED">
        <w:rPr>
          <w:rFonts w:eastAsia="Times New Roman" w:cs="Times New Roman"/>
          <w:spacing w:val="-1"/>
          <w:sz w:val="26"/>
          <w:szCs w:val="26"/>
        </w:rPr>
        <w:t>Казанцева</w:t>
      </w:r>
      <w:r w:rsidRPr="001E1CED">
        <w:rPr>
          <w:rFonts w:eastAsia="Times New Roman"/>
          <w:spacing w:val="-1"/>
          <w:sz w:val="26"/>
          <w:szCs w:val="26"/>
        </w:rPr>
        <w:t xml:space="preserve"> </w:t>
      </w:r>
      <w:r w:rsidRPr="001E1CED">
        <w:rPr>
          <w:rFonts w:eastAsia="Times New Roman" w:cs="Times New Roman"/>
          <w:spacing w:val="-1"/>
          <w:sz w:val="26"/>
          <w:szCs w:val="26"/>
        </w:rPr>
        <w:t>И</w:t>
      </w:r>
      <w:r w:rsidRPr="001E1CED">
        <w:rPr>
          <w:rFonts w:eastAsia="Times New Roman"/>
          <w:spacing w:val="-1"/>
          <w:sz w:val="26"/>
          <w:szCs w:val="26"/>
        </w:rPr>
        <w:t>.</w:t>
      </w:r>
      <w:r w:rsidRPr="001E1CED">
        <w:rPr>
          <w:rFonts w:eastAsia="Times New Roman" w:cs="Times New Roman"/>
          <w:spacing w:val="-1"/>
          <w:sz w:val="26"/>
          <w:szCs w:val="26"/>
        </w:rPr>
        <w:t>А</w:t>
      </w:r>
    </w:p>
    <w:p w:rsidR="001E1CED" w:rsidRPr="001E1CED" w:rsidRDefault="001E1CED" w:rsidP="001E1CED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rPr>
          <w:rFonts w:eastAsia="Times New Roman"/>
          <w:sz w:val="26"/>
          <w:szCs w:val="26"/>
        </w:rPr>
      </w:pPr>
      <w:proofErr w:type="spellStart"/>
      <w:r w:rsidRPr="001E1CED">
        <w:rPr>
          <w:rFonts w:eastAsia="Times New Roman" w:cs="Times New Roman"/>
          <w:spacing w:val="-3"/>
          <w:sz w:val="26"/>
          <w:szCs w:val="26"/>
        </w:rPr>
        <w:t>Кашкаров</w:t>
      </w:r>
      <w:proofErr w:type="spellEnd"/>
      <w:r w:rsidRPr="001E1CED">
        <w:rPr>
          <w:rFonts w:eastAsia="Times New Roman"/>
          <w:spacing w:val="-3"/>
          <w:sz w:val="26"/>
          <w:szCs w:val="26"/>
        </w:rPr>
        <w:t xml:space="preserve"> </w:t>
      </w:r>
      <w:r w:rsidRPr="001E1CED">
        <w:rPr>
          <w:rFonts w:eastAsia="Times New Roman" w:cs="Times New Roman"/>
          <w:spacing w:val="-3"/>
          <w:sz w:val="26"/>
          <w:szCs w:val="26"/>
        </w:rPr>
        <w:t>А</w:t>
      </w:r>
      <w:r w:rsidRPr="001E1CED">
        <w:rPr>
          <w:rFonts w:eastAsia="Times New Roman"/>
          <w:spacing w:val="-3"/>
          <w:sz w:val="26"/>
          <w:szCs w:val="26"/>
        </w:rPr>
        <w:t>.</w:t>
      </w:r>
      <w:r w:rsidRPr="001E1CED">
        <w:rPr>
          <w:rFonts w:eastAsia="Times New Roman" w:cs="Times New Roman"/>
          <w:spacing w:val="-3"/>
          <w:sz w:val="26"/>
          <w:szCs w:val="26"/>
        </w:rPr>
        <w:t>Ю</w:t>
      </w:r>
      <w:r w:rsidRPr="001E1CED">
        <w:rPr>
          <w:rFonts w:eastAsia="Times New Roman"/>
          <w:spacing w:val="-3"/>
          <w:sz w:val="26"/>
          <w:szCs w:val="26"/>
        </w:rPr>
        <w:t>.</w:t>
      </w:r>
    </w:p>
    <w:p w:rsidR="001E1CED" w:rsidRPr="001E1CED" w:rsidRDefault="001E1CED" w:rsidP="001E1CED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rPr>
          <w:rFonts w:eastAsia="Times New Roman"/>
          <w:sz w:val="26"/>
          <w:szCs w:val="26"/>
        </w:rPr>
      </w:pPr>
      <w:r w:rsidRPr="001E1CED">
        <w:rPr>
          <w:rFonts w:eastAsia="Times New Roman" w:cs="Times New Roman"/>
          <w:spacing w:val="-2"/>
          <w:sz w:val="26"/>
          <w:szCs w:val="26"/>
        </w:rPr>
        <w:t>Чупраков</w:t>
      </w:r>
      <w:r w:rsidRPr="001E1CED">
        <w:rPr>
          <w:rFonts w:eastAsia="Times New Roman"/>
          <w:spacing w:val="-2"/>
          <w:sz w:val="26"/>
          <w:szCs w:val="26"/>
        </w:rPr>
        <w:t xml:space="preserve"> </w:t>
      </w:r>
      <w:r w:rsidRPr="001E1CED">
        <w:rPr>
          <w:rFonts w:eastAsia="Times New Roman" w:cs="Times New Roman"/>
          <w:spacing w:val="-2"/>
          <w:sz w:val="26"/>
          <w:szCs w:val="26"/>
        </w:rPr>
        <w:t>А</w:t>
      </w:r>
      <w:r w:rsidRPr="001E1CED">
        <w:rPr>
          <w:rFonts w:eastAsia="Times New Roman"/>
          <w:spacing w:val="-2"/>
          <w:sz w:val="26"/>
          <w:szCs w:val="26"/>
        </w:rPr>
        <w:t>.</w:t>
      </w:r>
      <w:r w:rsidRPr="001E1CED">
        <w:rPr>
          <w:rFonts w:eastAsia="Times New Roman" w:cs="Times New Roman"/>
          <w:spacing w:val="-2"/>
          <w:sz w:val="26"/>
          <w:szCs w:val="26"/>
        </w:rPr>
        <w:t>С</w:t>
      </w:r>
      <w:r w:rsidRPr="001E1CED">
        <w:rPr>
          <w:rFonts w:eastAsia="Times New Roman"/>
          <w:spacing w:val="-2"/>
          <w:sz w:val="26"/>
          <w:szCs w:val="26"/>
        </w:rPr>
        <w:t>.</w:t>
      </w:r>
    </w:p>
    <w:p w:rsidR="001E1CED" w:rsidRPr="001E1CED" w:rsidRDefault="001E1CED" w:rsidP="001E1CED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rPr>
          <w:rFonts w:eastAsia="Times New Roman"/>
          <w:sz w:val="26"/>
          <w:szCs w:val="26"/>
        </w:rPr>
      </w:pPr>
      <w:r w:rsidRPr="001E1CED">
        <w:rPr>
          <w:rFonts w:eastAsia="Times New Roman" w:cs="Times New Roman"/>
          <w:spacing w:val="-3"/>
          <w:sz w:val="26"/>
          <w:szCs w:val="26"/>
        </w:rPr>
        <w:t>Корсаков</w:t>
      </w:r>
      <w:r w:rsidRPr="001E1CED">
        <w:rPr>
          <w:rFonts w:eastAsia="Times New Roman"/>
          <w:spacing w:val="-3"/>
          <w:sz w:val="26"/>
          <w:szCs w:val="26"/>
        </w:rPr>
        <w:t xml:space="preserve"> </w:t>
      </w:r>
      <w:r w:rsidRPr="001E1CED">
        <w:rPr>
          <w:rFonts w:eastAsia="Times New Roman" w:cs="Times New Roman"/>
          <w:spacing w:val="-3"/>
          <w:sz w:val="26"/>
          <w:szCs w:val="26"/>
        </w:rPr>
        <w:t>А</w:t>
      </w:r>
      <w:r w:rsidRPr="001E1CED">
        <w:rPr>
          <w:rFonts w:eastAsia="Times New Roman"/>
          <w:spacing w:val="-3"/>
          <w:sz w:val="26"/>
          <w:szCs w:val="26"/>
        </w:rPr>
        <w:t>.</w:t>
      </w:r>
      <w:r w:rsidRPr="001E1CED">
        <w:rPr>
          <w:rFonts w:eastAsia="Times New Roman" w:cs="Times New Roman"/>
          <w:spacing w:val="-3"/>
          <w:sz w:val="26"/>
          <w:szCs w:val="26"/>
        </w:rPr>
        <w:t>Н</w:t>
      </w:r>
      <w:r w:rsidRPr="001E1CED">
        <w:rPr>
          <w:rFonts w:eastAsia="Times New Roman"/>
          <w:spacing w:val="-3"/>
          <w:sz w:val="26"/>
          <w:szCs w:val="26"/>
        </w:rPr>
        <w:t>.</w:t>
      </w:r>
    </w:p>
    <w:p w:rsidR="001E1CED" w:rsidRPr="001E1CED" w:rsidRDefault="001E1CED" w:rsidP="001E1CED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rPr>
          <w:rFonts w:eastAsia="Times New Roman"/>
          <w:sz w:val="26"/>
          <w:szCs w:val="26"/>
        </w:rPr>
      </w:pPr>
      <w:r w:rsidRPr="001E1CED">
        <w:rPr>
          <w:rFonts w:eastAsia="Times New Roman" w:cs="Times New Roman"/>
          <w:spacing w:val="-1"/>
          <w:sz w:val="26"/>
          <w:szCs w:val="26"/>
        </w:rPr>
        <w:t>Кузнецова</w:t>
      </w:r>
      <w:r w:rsidRPr="001E1CED">
        <w:rPr>
          <w:rFonts w:eastAsia="Times New Roman"/>
          <w:spacing w:val="-1"/>
          <w:sz w:val="26"/>
          <w:szCs w:val="26"/>
        </w:rPr>
        <w:t xml:space="preserve"> </w:t>
      </w:r>
      <w:r w:rsidRPr="001E1CED">
        <w:rPr>
          <w:rFonts w:eastAsia="Times New Roman" w:cs="Times New Roman"/>
          <w:spacing w:val="-1"/>
          <w:sz w:val="26"/>
          <w:szCs w:val="26"/>
        </w:rPr>
        <w:t>Е</w:t>
      </w:r>
      <w:r w:rsidRPr="001E1CED">
        <w:rPr>
          <w:rFonts w:eastAsia="Times New Roman"/>
          <w:spacing w:val="-1"/>
          <w:sz w:val="26"/>
          <w:szCs w:val="26"/>
        </w:rPr>
        <w:t>.</w:t>
      </w:r>
      <w:r w:rsidRPr="001E1CED">
        <w:rPr>
          <w:rFonts w:eastAsia="Times New Roman" w:cs="Times New Roman"/>
          <w:spacing w:val="-1"/>
          <w:sz w:val="26"/>
          <w:szCs w:val="26"/>
        </w:rPr>
        <w:t>А</w:t>
      </w:r>
    </w:p>
    <w:p w:rsidR="001E1CED" w:rsidRPr="001E1CED" w:rsidRDefault="001E1CED" w:rsidP="001E1CED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rPr>
          <w:rFonts w:eastAsia="Times New Roman"/>
          <w:sz w:val="26"/>
          <w:szCs w:val="26"/>
        </w:rPr>
      </w:pPr>
      <w:r w:rsidRPr="001E1CED">
        <w:rPr>
          <w:rFonts w:eastAsia="Times New Roman" w:cs="Times New Roman"/>
          <w:spacing w:val="-3"/>
          <w:sz w:val="26"/>
          <w:szCs w:val="26"/>
        </w:rPr>
        <w:t>Бакланова</w:t>
      </w:r>
      <w:r w:rsidRPr="001E1CED">
        <w:rPr>
          <w:rFonts w:eastAsia="Times New Roman"/>
          <w:spacing w:val="-3"/>
          <w:sz w:val="26"/>
          <w:szCs w:val="26"/>
        </w:rPr>
        <w:t xml:space="preserve"> </w:t>
      </w:r>
      <w:r w:rsidRPr="001E1CED">
        <w:rPr>
          <w:rFonts w:eastAsia="Times New Roman" w:cs="Times New Roman"/>
          <w:spacing w:val="-3"/>
          <w:sz w:val="26"/>
          <w:szCs w:val="26"/>
        </w:rPr>
        <w:t>Т</w:t>
      </w:r>
      <w:r w:rsidRPr="001E1CED">
        <w:rPr>
          <w:rFonts w:eastAsia="Times New Roman"/>
          <w:spacing w:val="-3"/>
          <w:sz w:val="26"/>
          <w:szCs w:val="26"/>
        </w:rPr>
        <w:t>.</w:t>
      </w:r>
      <w:r w:rsidRPr="001E1CED">
        <w:rPr>
          <w:rFonts w:eastAsia="Times New Roman" w:cs="Times New Roman"/>
          <w:spacing w:val="-3"/>
          <w:sz w:val="26"/>
          <w:szCs w:val="26"/>
        </w:rPr>
        <w:t>П</w:t>
      </w:r>
      <w:r>
        <w:rPr>
          <w:rFonts w:eastAsia="Times New Roman" w:cs="Times New Roman"/>
          <w:spacing w:val="-3"/>
          <w:sz w:val="26"/>
          <w:szCs w:val="26"/>
        </w:rPr>
        <w:t>.</w:t>
      </w:r>
    </w:p>
    <w:p w:rsidR="001E1CED" w:rsidRPr="001E1CED" w:rsidRDefault="001E1CED" w:rsidP="001E1CED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rPr>
          <w:rFonts w:eastAsia="Times New Roman"/>
          <w:sz w:val="26"/>
          <w:szCs w:val="26"/>
        </w:rPr>
      </w:pPr>
      <w:proofErr w:type="spellStart"/>
      <w:r>
        <w:rPr>
          <w:rFonts w:eastAsia="Times New Roman" w:cs="Times New Roman"/>
          <w:spacing w:val="-3"/>
          <w:sz w:val="26"/>
          <w:szCs w:val="26"/>
        </w:rPr>
        <w:t>Шипицин</w:t>
      </w:r>
      <w:proofErr w:type="spellEnd"/>
      <w:r>
        <w:rPr>
          <w:rFonts w:eastAsia="Times New Roman" w:cs="Times New Roman"/>
          <w:spacing w:val="-3"/>
          <w:sz w:val="26"/>
          <w:szCs w:val="26"/>
        </w:rPr>
        <w:t xml:space="preserve"> С.А.</w:t>
      </w:r>
    </w:p>
    <w:p w:rsidR="001E1CED" w:rsidRPr="001E1CED" w:rsidRDefault="001E1CED" w:rsidP="001E1CED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rPr>
          <w:rFonts w:eastAsia="Times New Roman"/>
          <w:sz w:val="26"/>
          <w:szCs w:val="26"/>
        </w:rPr>
      </w:pPr>
      <w:r>
        <w:rPr>
          <w:rFonts w:eastAsia="Times New Roman" w:cs="Times New Roman"/>
          <w:spacing w:val="-3"/>
          <w:sz w:val="26"/>
          <w:szCs w:val="26"/>
        </w:rPr>
        <w:t>Шипунова Т.В.</w:t>
      </w:r>
    </w:p>
    <w:p w:rsidR="001E1CED" w:rsidRPr="001E1CED" w:rsidRDefault="001E1CED" w:rsidP="001E1CED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rPr>
          <w:rFonts w:eastAsia="Times New Roman"/>
          <w:sz w:val="26"/>
          <w:szCs w:val="26"/>
        </w:rPr>
      </w:pPr>
      <w:r>
        <w:rPr>
          <w:rFonts w:eastAsia="Times New Roman" w:cs="Times New Roman"/>
          <w:spacing w:val="-3"/>
          <w:sz w:val="26"/>
          <w:szCs w:val="26"/>
        </w:rPr>
        <w:t>Косенкова О.А.</w:t>
      </w:r>
    </w:p>
    <w:p w:rsidR="001E1CED" w:rsidRPr="001E1CED" w:rsidRDefault="001E1CED" w:rsidP="001E1CED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rPr>
          <w:rFonts w:eastAsia="Times New Roman"/>
          <w:sz w:val="26"/>
          <w:szCs w:val="26"/>
        </w:rPr>
      </w:pPr>
      <w:proofErr w:type="spellStart"/>
      <w:r>
        <w:rPr>
          <w:rFonts w:eastAsia="Times New Roman" w:cs="Times New Roman"/>
          <w:spacing w:val="-3"/>
          <w:sz w:val="26"/>
          <w:szCs w:val="26"/>
        </w:rPr>
        <w:t>Гапинская</w:t>
      </w:r>
      <w:proofErr w:type="spellEnd"/>
      <w:r>
        <w:rPr>
          <w:rFonts w:eastAsia="Times New Roman" w:cs="Times New Roman"/>
          <w:spacing w:val="-3"/>
          <w:sz w:val="26"/>
          <w:szCs w:val="26"/>
        </w:rPr>
        <w:t xml:space="preserve"> С.А.</w:t>
      </w:r>
    </w:p>
    <w:p w:rsidR="001E1CED" w:rsidRDefault="001E1CED" w:rsidP="001E1CED">
      <w:pPr>
        <w:shd w:val="clear" w:color="auto" w:fill="FFFFFF"/>
        <w:tabs>
          <w:tab w:val="left" w:pos="1134"/>
        </w:tabs>
        <w:ind w:left="929" w:hanging="929"/>
        <w:rPr>
          <w:rFonts w:eastAsia="Times New Roman"/>
          <w:sz w:val="26"/>
          <w:szCs w:val="26"/>
        </w:rPr>
      </w:pPr>
    </w:p>
    <w:p w:rsidR="001E1CED" w:rsidRDefault="001E1CED" w:rsidP="00EC6B6A">
      <w:pPr>
        <w:shd w:val="clear" w:color="auto" w:fill="FFFFFF"/>
        <w:ind w:left="929" w:hanging="929"/>
      </w:pPr>
    </w:p>
    <w:p w:rsidR="0035641D" w:rsidRDefault="0035641D" w:rsidP="00EC6B6A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318"/>
      </w:tblGrid>
      <w:tr w:rsidR="0035641D" w:rsidTr="00EF1B2B">
        <w:trPr>
          <w:trHeight w:hRule="exact" w:val="43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E1CED" w:rsidRDefault="001E1CED" w:rsidP="00EC6B6A">
            <w:pPr>
              <w:shd w:val="clear" w:color="auto" w:fill="FFFFFF"/>
              <w:rPr>
                <w:sz w:val="26"/>
                <w:szCs w:val="26"/>
              </w:rPr>
            </w:pPr>
          </w:p>
          <w:p w:rsidR="001E1CED" w:rsidRDefault="001E1CED" w:rsidP="00EC6B6A">
            <w:pPr>
              <w:shd w:val="clear" w:color="auto" w:fill="FFFFFF"/>
              <w:rPr>
                <w:sz w:val="26"/>
                <w:szCs w:val="26"/>
              </w:rPr>
            </w:pPr>
          </w:p>
          <w:p w:rsidR="001E1CED" w:rsidRDefault="001E1CED" w:rsidP="00EC6B6A">
            <w:pPr>
              <w:shd w:val="clear" w:color="auto" w:fill="FFFFFF"/>
              <w:rPr>
                <w:sz w:val="26"/>
                <w:szCs w:val="26"/>
              </w:rPr>
            </w:pPr>
          </w:p>
          <w:p w:rsidR="001E1CED" w:rsidRDefault="001E1CED" w:rsidP="00EC6B6A">
            <w:pPr>
              <w:shd w:val="clear" w:color="auto" w:fill="FFFFFF"/>
              <w:rPr>
                <w:sz w:val="26"/>
                <w:szCs w:val="26"/>
              </w:rPr>
            </w:pPr>
          </w:p>
          <w:p w:rsidR="001E1CED" w:rsidRDefault="001E1CED" w:rsidP="00EC6B6A">
            <w:pPr>
              <w:shd w:val="clear" w:color="auto" w:fill="FFFFFF"/>
              <w:rPr>
                <w:sz w:val="26"/>
                <w:szCs w:val="26"/>
              </w:rPr>
            </w:pPr>
          </w:p>
          <w:p w:rsidR="0035641D" w:rsidRDefault="00EF1B2B" w:rsidP="00EC6B6A">
            <w:pPr>
              <w:shd w:val="clear" w:color="auto" w:fill="FFFFFF"/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5641D" w:rsidRDefault="0035641D" w:rsidP="00EC6B6A">
            <w:pPr>
              <w:shd w:val="clear" w:color="auto" w:fill="FFFFFF"/>
            </w:pPr>
          </w:p>
        </w:tc>
      </w:tr>
    </w:tbl>
    <w:p w:rsidR="00EF1B2B" w:rsidRDefault="00EF1B2B" w:rsidP="00EC6B6A"/>
    <w:sectPr w:rsidR="00EF1B2B" w:rsidSect="00F7067D">
      <w:pgSz w:w="11909" w:h="16834"/>
      <w:pgMar w:top="1134" w:right="567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F68B2"/>
    <w:multiLevelType w:val="hybridMultilevel"/>
    <w:tmpl w:val="9DA09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C57F49"/>
    <w:multiLevelType w:val="hybridMultilevel"/>
    <w:tmpl w:val="C77C8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E02E4A"/>
    <w:multiLevelType w:val="singleLevel"/>
    <w:tmpl w:val="64E4D8AA"/>
    <w:lvl w:ilvl="0">
      <w:start w:val="1"/>
      <w:numFmt w:val="decimal"/>
      <w:lvlText w:val="%1."/>
      <w:legacy w:legacy="1" w:legacySpace="0" w:legacyIndent="353"/>
      <w:lvlJc w:val="left"/>
      <w:rPr>
        <w:rFonts w:ascii="Arial" w:hAnsi="Arial" w:cs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B2B"/>
    <w:rsid w:val="000C5C2B"/>
    <w:rsid w:val="001E1CED"/>
    <w:rsid w:val="0035641D"/>
    <w:rsid w:val="004743A2"/>
    <w:rsid w:val="00C82286"/>
    <w:rsid w:val="00D273FC"/>
    <w:rsid w:val="00EC6B6A"/>
    <w:rsid w:val="00EF1B2B"/>
    <w:rsid w:val="00F7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C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C3AE9-0734-4826-9FDA-AF38B2CDF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Казанцев</dc:creator>
  <cp:lastModifiedBy>Казанцев</cp:lastModifiedBy>
  <cp:revision>3</cp:revision>
  <cp:lastPrinted>2014-04-04T02:47:00Z</cp:lastPrinted>
  <dcterms:created xsi:type="dcterms:W3CDTF">2014-04-04T01:56:00Z</dcterms:created>
  <dcterms:modified xsi:type="dcterms:W3CDTF">2014-04-04T02:48:00Z</dcterms:modified>
</cp:coreProperties>
</file>